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0" w:rsidRPr="006C0291" w:rsidRDefault="00BF5030" w:rsidP="006C02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0291">
        <w:rPr>
          <w:rFonts w:ascii="Times New Roman" w:hAnsi="Times New Roman" w:cs="Times New Roman"/>
        </w:rPr>
        <w:t xml:space="preserve">Государственное бюджетное образовательное учреждение школа-интернат №1 им. К.К.Грота </w:t>
      </w:r>
      <w:r w:rsidRPr="006C0291">
        <w:rPr>
          <w:rFonts w:ascii="Times New Roman" w:hAnsi="Times New Roman" w:cs="Times New Roman"/>
        </w:rPr>
        <w:br/>
        <w:t>Красногвардейского района г. Санкт-Петербурга</w:t>
      </w:r>
    </w:p>
    <w:p w:rsidR="006C0291" w:rsidRPr="006C0291" w:rsidRDefault="006C0291" w:rsidP="002548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82A" w:rsidRDefault="00BF5030" w:rsidP="0025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8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4456"/>
      </w:tblGrid>
      <w:tr w:rsidR="0039486F" w:rsidTr="00034E8E">
        <w:trPr>
          <w:trHeight w:val="1176"/>
        </w:trPr>
        <w:tc>
          <w:tcPr>
            <w:tcW w:w="5481" w:type="dxa"/>
          </w:tcPr>
          <w:p w:rsidR="0039486F" w:rsidRPr="006C0291" w:rsidRDefault="0072463A" w:rsidP="00034E8E">
            <w:r>
              <w:t>Рассмотрено</w:t>
            </w:r>
            <w:r w:rsidR="00833725" w:rsidRPr="006C0291">
              <w:br/>
            </w:r>
            <w:proofErr w:type="spellStart"/>
            <w:r w:rsidR="00833725" w:rsidRPr="006C0291">
              <w:t>Пед</w:t>
            </w:r>
            <w:proofErr w:type="gramStart"/>
            <w:r w:rsidR="00833725" w:rsidRPr="006C0291">
              <w:t>.с</w:t>
            </w:r>
            <w:proofErr w:type="gramEnd"/>
            <w:r w:rsidR="00833725" w:rsidRPr="006C0291">
              <w:t>оветом</w:t>
            </w:r>
            <w:proofErr w:type="spellEnd"/>
            <w:r w:rsidR="00833725" w:rsidRPr="006C0291">
              <w:t xml:space="preserve"> ГБОУ</w:t>
            </w:r>
            <w:r w:rsidR="00833725" w:rsidRPr="006C0291">
              <w:br/>
              <w:t>школы</w:t>
            </w:r>
            <w:r w:rsidR="0039486F" w:rsidRPr="006C0291">
              <w:t>-</w:t>
            </w:r>
            <w:r w:rsidR="0039486F" w:rsidRPr="00034E8E">
              <w:t>интернат</w:t>
            </w:r>
            <w:r w:rsidR="00833725" w:rsidRPr="00034E8E">
              <w:t>а</w:t>
            </w:r>
            <w:r>
              <w:t xml:space="preserve"> №1 им. К.К. Грота</w:t>
            </w:r>
            <w:r>
              <w:br/>
              <w:t>Протокол</w:t>
            </w:r>
            <w:r w:rsidR="0039486F" w:rsidRPr="006C0291">
              <w:t xml:space="preserve"> № </w:t>
            </w:r>
            <w:r w:rsidR="0039486F" w:rsidRPr="006C0291">
              <w:softHyphen/>
            </w:r>
            <w:r w:rsidR="0039486F" w:rsidRPr="006C0291">
              <w:softHyphen/>
            </w:r>
            <w:r w:rsidR="0039486F" w:rsidRPr="006C0291">
              <w:softHyphen/>
            </w:r>
            <w:r w:rsidR="0039486F" w:rsidRPr="006C0291">
              <w:softHyphen/>
            </w:r>
            <w:r w:rsidR="0039486F" w:rsidRPr="006C0291">
              <w:softHyphen/>
            </w:r>
            <w:r w:rsidR="0039486F" w:rsidRPr="006C0291">
              <w:softHyphen/>
            </w:r>
            <w:r w:rsidR="0039486F" w:rsidRPr="006C0291">
              <w:softHyphen/>
            </w:r>
            <w:r w:rsidR="0039486F" w:rsidRPr="006C0291">
              <w:softHyphen/>
            </w:r>
            <w:r w:rsidR="0039486F" w:rsidRPr="006C0291">
              <w:softHyphen/>
            </w:r>
            <w:r w:rsidR="0039486F" w:rsidRPr="006C0291">
              <w:softHyphen/>
              <w:t>____от ________</w:t>
            </w:r>
            <w:r w:rsidR="00833725" w:rsidRPr="006C0291">
              <w:t>20 ___г</w:t>
            </w:r>
          </w:p>
        </w:tc>
        <w:tc>
          <w:tcPr>
            <w:tcW w:w="4456" w:type="dxa"/>
          </w:tcPr>
          <w:p w:rsidR="0039486F" w:rsidRPr="006C0291" w:rsidRDefault="0072463A" w:rsidP="00034E8E">
            <w:r>
              <w:t>«Утверждаю»</w:t>
            </w:r>
            <w:r w:rsidR="00833725" w:rsidRPr="006C0291">
              <w:br/>
            </w:r>
            <w:r>
              <w:t>Директор</w:t>
            </w:r>
            <w:r w:rsidR="00833725" w:rsidRPr="006C0291">
              <w:t xml:space="preserve"> ГБОУ</w:t>
            </w:r>
            <w:r w:rsidR="00833725" w:rsidRPr="006C0291">
              <w:br/>
              <w:t>школы-интернат</w:t>
            </w:r>
            <w:r>
              <w:t>а №1 им. К.К. Грота</w:t>
            </w:r>
            <w:r>
              <w:br/>
              <w:t>А.В. Мухин</w:t>
            </w:r>
            <w:r>
              <w:br/>
              <w:t>Приказ</w:t>
            </w:r>
            <w:r w:rsidR="00833725" w:rsidRPr="006C0291">
              <w:t xml:space="preserve"> № </w:t>
            </w:r>
            <w:r w:rsidR="00833725" w:rsidRPr="006C0291">
              <w:softHyphen/>
            </w:r>
            <w:r w:rsidR="00833725" w:rsidRPr="006C0291">
              <w:softHyphen/>
            </w:r>
            <w:r w:rsidR="00833725" w:rsidRPr="006C0291">
              <w:softHyphen/>
            </w:r>
            <w:r w:rsidR="00833725" w:rsidRPr="006C0291">
              <w:softHyphen/>
            </w:r>
            <w:r w:rsidR="00833725" w:rsidRPr="006C0291">
              <w:softHyphen/>
            </w:r>
            <w:r w:rsidR="00833725" w:rsidRPr="006C0291">
              <w:softHyphen/>
            </w:r>
            <w:r w:rsidR="00833725" w:rsidRPr="006C0291">
              <w:softHyphen/>
            </w:r>
            <w:r w:rsidR="00833725" w:rsidRPr="006C0291">
              <w:softHyphen/>
            </w:r>
            <w:r w:rsidR="00833725" w:rsidRPr="006C0291">
              <w:softHyphen/>
            </w:r>
            <w:r w:rsidR="00833725" w:rsidRPr="006C0291">
              <w:softHyphen/>
              <w:t>____от ________20 ___г</w:t>
            </w:r>
          </w:p>
        </w:tc>
      </w:tr>
    </w:tbl>
    <w:p w:rsidR="0025482A" w:rsidRPr="00FB5E88" w:rsidRDefault="0025482A" w:rsidP="0025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13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6C0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034" w:rsidRDefault="00BF5030" w:rsidP="00BF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88">
        <w:rPr>
          <w:rFonts w:ascii="Times New Roman" w:hAnsi="Times New Roman" w:cs="Times New Roman"/>
          <w:sz w:val="24"/>
          <w:szCs w:val="24"/>
        </w:rPr>
        <w:br/>
        <w:t>Дополнительная общеобразовательная общераз</w:t>
      </w:r>
      <w:r w:rsidR="00A94034">
        <w:rPr>
          <w:rFonts w:ascii="Times New Roman" w:hAnsi="Times New Roman" w:cs="Times New Roman"/>
          <w:sz w:val="24"/>
          <w:szCs w:val="24"/>
        </w:rPr>
        <w:t>вивающая программа</w:t>
      </w:r>
    </w:p>
    <w:p w:rsidR="00BF5030" w:rsidRPr="00FB5E88" w:rsidRDefault="00A94034" w:rsidP="00BF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725">
        <w:t>(</w:t>
      </w:r>
      <w:proofErr w:type="gramStart"/>
      <w:r w:rsidRPr="00833725">
        <w:t>адаптирован</w:t>
      </w:r>
      <w:r w:rsidR="006C0291">
        <w:t>н</w:t>
      </w:r>
      <w:r w:rsidR="00833725">
        <w:t>а</w:t>
      </w:r>
      <w:r w:rsidR="006C0291">
        <w:t>я</w:t>
      </w:r>
      <w:proofErr w:type="gramEnd"/>
      <w:r w:rsidR="00833725">
        <w:t xml:space="preserve"> для слепых и слабовидящих детей)</w:t>
      </w:r>
      <w:r w:rsidR="00833725">
        <w:br/>
      </w:r>
      <w:r w:rsidR="00833725">
        <w:rPr>
          <w:rFonts w:ascii="Times New Roman" w:hAnsi="Times New Roman" w:cs="Times New Roman"/>
          <w:sz w:val="24"/>
          <w:szCs w:val="24"/>
        </w:rPr>
        <w:t xml:space="preserve"> </w:t>
      </w:r>
      <w:r w:rsidR="00980DC1">
        <w:rPr>
          <w:rFonts w:ascii="Times New Roman" w:hAnsi="Times New Roman" w:cs="Times New Roman"/>
          <w:sz w:val="24"/>
          <w:szCs w:val="24"/>
        </w:rPr>
        <w:t xml:space="preserve">«Умелые </w:t>
      </w:r>
      <w:r w:rsidR="00DA3AAE">
        <w:rPr>
          <w:rFonts w:ascii="Times New Roman" w:hAnsi="Times New Roman" w:cs="Times New Roman"/>
          <w:sz w:val="24"/>
          <w:szCs w:val="24"/>
        </w:rPr>
        <w:t>ручки</w:t>
      </w:r>
      <w:r w:rsidR="00BF5030" w:rsidRPr="00FB5E88">
        <w:rPr>
          <w:rFonts w:ascii="Times New Roman" w:hAnsi="Times New Roman" w:cs="Times New Roman"/>
          <w:sz w:val="24"/>
          <w:szCs w:val="24"/>
        </w:rPr>
        <w:t>»</w:t>
      </w:r>
      <w:r w:rsidR="00BF5030" w:rsidRPr="00FB5E88">
        <w:rPr>
          <w:rFonts w:ascii="Times New Roman" w:hAnsi="Times New Roman" w:cs="Times New Roman"/>
          <w:sz w:val="24"/>
          <w:szCs w:val="24"/>
        </w:rPr>
        <w:br/>
      </w:r>
      <w:r w:rsidR="00BF5030" w:rsidRPr="00FB5E88">
        <w:rPr>
          <w:rFonts w:ascii="Times New Roman" w:hAnsi="Times New Roman" w:cs="Times New Roman"/>
          <w:sz w:val="24"/>
          <w:szCs w:val="24"/>
        </w:rPr>
        <w:br/>
      </w:r>
    </w:p>
    <w:p w:rsidR="00BF5030" w:rsidRPr="00FB5E88" w:rsidRDefault="00BF5030" w:rsidP="00BF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88">
        <w:rPr>
          <w:rFonts w:ascii="Times New Roman" w:hAnsi="Times New Roman" w:cs="Times New Roman"/>
          <w:sz w:val="24"/>
          <w:szCs w:val="24"/>
        </w:rPr>
        <w:t>Возраст учащихся: 7-11 лет</w:t>
      </w:r>
      <w:r w:rsidRPr="00FB5E88">
        <w:rPr>
          <w:rFonts w:ascii="Times New Roman" w:hAnsi="Times New Roman" w:cs="Times New Roman"/>
          <w:sz w:val="24"/>
          <w:szCs w:val="24"/>
        </w:rPr>
        <w:br/>
        <w:t>Срок реализации:  2 года</w:t>
      </w: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Pr="00FB5E88" w:rsidRDefault="00BF5030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71F3" w:rsidRPr="00FB5E88" w:rsidRDefault="00EE71F3" w:rsidP="00BF5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030" w:rsidRDefault="00BF5030" w:rsidP="00BF5030">
      <w:pPr>
        <w:rPr>
          <w:rFonts w:ascii="Times New Roman" w:hAnsi="Times New Roman" w:cs="Times New Roman"/>
          <w:sz w:val="24"/>
          <w:szCs w:val="24"/>
        </w:rPr>
      </w:pPr>
      <w:r w:rsidRPr="00FB5E88">
        <w:rPr>
          <w:rFonts w:ascii="Times New Roman" w:hAnsi="Times New Roman" w:cs="Times New Roman"/>
          <w:sz w:val="24"/>
          <w:szCs w:val="24"/>
        </w:rPr>
        <w:t>Разработчик -</w:t>
      </w:r>
      <w:r w:rsidRPr="00FB5E88">
        <w:rPr>
          <w:rFonts w:ascii="Times New Roman" w:hAnsi="Times New Roman" w:cs="Times New Roman"/>
          <w:sz w:val="24"/>
          <w:szCs w:val="24"/>
        </w:rPr>
        <w:br/>
      </w:r>
      <w:r w:rsidR="003D659A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="003D65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E8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FB5E88">
        <w:rPr>
          <w:rFonts w:ascii="Times New Roman" w:hAnsi="Times New Roman" w:cs="Times New Roman"/>
          <w:sz w:val="24"/>
          <w:szCs w:val="24"/>
        </w:rPr>
        <w:t xml:space="preserve"> Л.М</w:t>
      </w:r>
      <w:r w:rsidR="003D659A">
        <w:rPr>
          <w:rFonts w:ascii="Times New Roman" w:hAnsi="Times New Roman" w:cs="Times New Roman"/>
          <w:sz w:val="24"/>
          <w:szCs w:val="24"/>
        </w:rPr>
        <w:t>.</w:t>
      </w:r>
    </w:p>
    <w:p w:rsidR="00EE71F3" w:rsidRDefault="00EE71F3" w:rsidP="006C0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1F3" w:rsidRDefault="00EE71F3" w:rsidP="00EE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291" w:rsidRDefault="006C0291" w:rsidP="00EE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291" w:rsidRDefault="006C0291" w:rsidP="00EE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291" w:rsidRDefault="006C0291" w:rsidP="00EE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1F3" w:rsidRDefault="00EE71F3" w:rsidP="00EE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1F3" w:rsidRPr="006C0291" w:rsidRDefault="00D2713A" w:rsidP="00EE71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0291">
        <w:rPr>
          <w:rFonts w:ascii="Times New Roman" w:hAnsi="Times New Roman" w:cs="Times New Roman"/>
        </w:rPr>
        <w:t xml:space="preserve"> г. </w:t>
      </w:r>
      <w:r w:rsidR="006C0291">
        <w:rPr>
          <w:rFonts w:ascii="Times New Roman" w:hAnsi="Times New Roman" w:cs="Times New Roman"/>
        </w:rPr>
        <w:t>Санкт-Петербург</w:t>
      </w:r>
    </w:p>
    <w:p w:rsidR="00A94034" w:rsidRPr="006C0291" w:rsidRDefault="00EE71F3" w:rsidP="00EE71F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C0291">
        <w:rPr>
          <w:rFonts w:ascii="Times New Roman" w:hAnsi="Times New Roman" w:cs="Times New Roman"/>
        </w:rPr>
        <w:t>201</w:t>
      </w:r>
      <w:r w:rsidR="00833725" w:rsidRPr="006C0291">
        <w:rPr>
          <w:rFonts w:ascii="Times New Roman" w:hAnsi="Times New Roman" w:cs="Times New Roman"/>
        </w:rPr>
        <w:t>8 год</w:t>
      </w:r>
    </w:p>
    <w:p w:rsidR="001C5D7F" w:rsidRPr="00034E8E" w:rsidRDefault="00EE71F3" w:rsidP="00034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2EA3" w:rsidRPr="00FB5E88" w:rsidRDefault="00682EA3" w:rsidP="00682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8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65D29" w:rsidRDefault="00EE71F3" w:rsidP="00E21837">
      <w:pPr>
        <w:rPr>
          <w:rFonts w:ascii="Times New Roman" w:hAnsi="Times New Roman" w:cs="Times New Roman"/>
          <w:sz w:val="24"/>
          <w:szCs w:val="24"/>
        </w:rPr>
      </w:pPr>
      <w:r w:rsidRPr="006F09F9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A940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48C9" w:rsidRPr="00BD48C9">
        <w:rPr>
          <w:rFonts w:ascii="Times New Roman" w:hAnsi="Times New Roman" w:cs="Times New Roman"/>
          <w:sz w:val="24"/>
          <w:szCs w:val="24"/>
        </w:rPr>
        <w:t>художественн</w:t>
      </w:r>
      <w:r w:rsidR="00A94034">
        <w:rPr>
          <w:rFonts w:ascii="Times New Roman" w:hAnsi="Times New Roman" w:cs="Times New Roman"/>
          <w:sz w:val="24"/>
          <w:szCs w:val="24"/>
        </w:rPr>
        <w:t>ая</w:t>
      </w:r>
      <w:r w:rsidR="00BD48C9" w:rsidRPr="00FB5E88">
        <w:rPr>
          <w:rFonts w:ascii="Times New Roman" w:hAnsi="Times New Roman" w:cs="Times New Roman"/>
          <w:sz w:val="24"/>
          <w:szCs w:val="24"/>
        </w:rPr>
        <w:t>.</w:t>
      </w:r>
    </w:p>
    <w:p w:rsidR="00FF6785" w:rsidRDefault="00D65D29" w:rsidP="00FF678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ИДЕЯ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комфортной среды и условий для полноценной социализации, активного участия в коллективе, развитие способностей, творческого потенциала каждого ребенка и его самореализации.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6785" w:rsidRPr="00FF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ОСВОЕНИЯ</w:t>
      </w:r>
      <w:r w:rsidR="00FF678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F6785">
        <w:rPr>
          <w:rFonts w:ascii="Times New Roman" w:hAnsi="Times New Roman"/>
          <w:color w:val="000000"/>
          <w:sz w:val="28"/>
          <w:szCs w:val="28"/>
        </w:rPr>
        <w:t xml:space="preserve"> общекультурный </w:t>
      </w:r>
    </w:p>
    <w:p w:rsidR="00E21837" w:rsidRPr="006F09F9" w:rsidRDefault="00682EA3" w:rsidP="00E21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E71F3" w:rsidRPr="006F09F9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122E90" w:rsidRPr="00FB5E88" w:rsidRDefault="00122E90" w:rsidP="00FB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и науки Российской </w:t>
      </w:r>
    </w:p>
    <w:p w:rsidR="00122E90" w:rsidRPr="00FB5E88" w:rsidRDefault="00122E90" w:rsidP="00FB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034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29 августа 2013 г. N</w:t>
      </w: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1008 «Об утверждении Порядка организации и </w:t>
      </w:r>
    </w:p>
    <w:p w:rsidR="00122E90" w:rsidRPr="00FB5E88" w:rsidRDefault="00122E90" w:rsidP="00FB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образовательной деятельности по </w:t>
      </w:r>
      <w:proofErr w:type="gramStart"/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proofErr w:type="gramEnd"/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E90" w:rsidRPr="00FB5E88" w:rsidRDefault="00122E90" w:rsidP="00FB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щеобразовательным программам», </w:t>
      </w: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proofErr w:type="gramStart"/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E90" w:rsidRPr="00FB5E88" w:rsidRDefault="00122E90" w:rsidP="00FB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общеобразовательным программам должна быть направлена </w:t>
      </w:r>
      <w:proofErr w:type="gramStart"/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E90" w:rsidRPr="00FB5E88" w:rsidRDefault="00122E90" w:rsidP="00FB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122E90" w:rsidRPr="00FB5E88" w:rsidRDefault="00122E90" w:rsidP="00FB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</w:t>
      </w:r>
      <w:r w:rsidR="00A940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эстетическом, нравственном и интеллектуальном  развитии.</w:t>
      </w:r>
    </w:p>
    <w:p w:rsidR="00A94034" w:rsidRDefault="00A94034" w:rsidP="00906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98" w:rsidRPr="00906798" w:rsidRDefault="0015612B" w:rsidP="0090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зрения в определенной мере ограничивают возможности развития изобразительных умений слабовидящих детей. Память слабовидящих детей отличается несовершенством зрительных представлений и образов вследствие нарушений зрительно-моторн</w:t>
      </w:r>
      <w:r w:rsidR="00122E90"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связей. Качество работы</w:t>
      </w: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слабовидящего ребенка напрямую зависит от имеющихся у него представлений о предмете и особенностей зрительного и тактильного восприятия. Обучение изобразительному искусству строится на возмещении, восполнении зрительных недостатков слабовидящих детей. В этой связи на уроках изобразительного искусства необходимо оказывать коррекционно-педагогическое воздействие на преодоление проблем связанных с дефицитом зрительного восприятия: на развитие сенсорного восприятия (дети учатся чувствов</w:t>
      </w:r>
      <w:r w:rsidR="00122E90"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форму, свет, </w:t>
      </w: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положение в пространстве и отношение друг с другом и т. д.); на накопление представлений и образов предметов (дети учатся оперировать полученными знаниями и навыками, т. е., они способны компоновать предметы, соотносить их по форме и цвету и т. д.); на оказание положительного </w:t>
      </w:r>
      <w:proofErr w:type="gramStart"/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эстетическое воспитание личности, приобщение к искусству; на формирование умений и навыков изображения. </w:t>
      </w:r>
      <w:r w:rsidRPr="00FB5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6798" w:rsidRPr="009067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Занятия </w:t>
      </w:r>
      <w:r w:rsidR="003D659A">
        <w:rPr>
          <w:rFonts w:ascii="Times New Roman" w:hAnsi="Times New Roman" w:cs="Times New Roman"/>
          <w:sz w:val="24"/>
          <w:szCs w:val="24"/>
        </w:rPr>
        <w:t>«Умелые ручки</w:t>
      </w:r>
      <w:r w:rsidR="00906798" w:rsidRPr="00906798">
        <w:rPr>
          <w:rFonts w:ascii="Times New Roman" w:hAnsi="Times New Roman" w:cs="Times New Roman"/>
          <w:sz w:val="24"/>
          <w:szCs w:val="24"/>
        </w:rPr>
        <w:t xml:space="preserve">» имеют </w:t>
      </w:r>
      <w:r w:rsidR="00906798" w:rsidRPr="009067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психотерапевтическое воздействие, </w:t>
      </w:r>
      <w:r w:rsidR="00906798" w:rsidRPr="00906798">
        <w:rPr>
          <w:rFonts w:ascii="Times New Roman" w:hAnsi="Times New Roman" w:cs="Times New Roman"/>
          <w:sz w:val="24"/>
          <w:szCs w:val="24"/>
        </w:rPr>
        <w:t xml:space="preserve"> нейтрализуя агрессивные реакции и  депрессию.</w:t>
      </w:r>
      <w:r w:rsidR="00906798" w:rsidRPr="009067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46D38" w:rsidRDefault="00906798" w:rsidP="0090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Pr="00A7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актуальна</w:t>
      </w:r>
      <w:r w:rsidRPr="00A7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направлена на развитие творческих способностей, трудовых навыков, представлений об окружающем мире, </w:t>
      </w:r>
      <w:r w:rsidR="00A72C01" w:rsidRPr="00A72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моторики, создание образов окружающего мира, восприятия, зрительной памяти, творчес</w:t>
      </w:r>
      <w:r w:rsidR="00A7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мышления, воображения, </w:t>
      </w:r>
      <w:r w:rsidR="00A72C01" w:rsidRPr="00A72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C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активизацию</w:t>
      </w:r>
      <w:r w:rsidRPr="00A72C01">
        <w:rPr>
          <w:rFonts w:ascii="Times New Roman" w:hAnsi="Times New Roman" w:cs="Times New Roman"/>
          <w:sz w:val="24"/>
          <w:szCs w:val="24"/>
        </w:rPr>
        <w:t xml:space="preserve"> сохранных анализаторов у</w:t>
      </w:r>
      <w:r w:rsidR="00A72C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слабовидящих детей</w:t>
      </w:r>
      <w:r w:rsidRPr="00A72C0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9067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72C01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A46D38" w:rsidRPr="006F09F9" w:rsidRDefault="00EE71F3" w:rsidP="00682EA3">
      <w:pPr>
        <w:rPr>
          <w:rFonts w:ascii="Times New Roman" w:hAnsi="Times New Roman" w:cs="Times New Roman"/>
          <w:b/>
          <w:sz w:val="24"/>
          <w:szCs w:val="24"/>
        </w:rPr>
      </w:pPr>
      <w:r w:rsidRPr="006F09F9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A72C01" w:rsidRPr="0089607E" w:rsidRDefault="00682EA3" w:rsidP="00682E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отличается от уже существующих образовательных программ тем, что предназначена для учащихся 7-11 лет – детей-инвалидов по зрени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слабовидящих) со сложной структурой дефекта, в том числе для детей с патологией нервной системы и обучающихся по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VIII вида и реализует коррекционную функцию.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EE71F3" w:rsidRPr="006F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</w:p>
    <w:p w:rsidR="00A72C01" w:rsidRDefault="001D6711" w:rsidP="0068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программа предна</w:t>
      </w:r>
      <w:r w:rsidR="006F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значена как для здоровых детей, </w:t>
      </w:r>
      <w:r w:rsidR="00D6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для слабовидящих детей возраста 7-11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лабовидящий ребенок может быть также способен и талантлив, как и его сверстник, не имеющий проблем со здоровьем, но обнаружить свои способности и дарования, развить их, зачастую мешает неравенство возможностей. У такого ребенка обедненный запас предметных представлений и зрительных образов, часто искаженный по причине слабовидения.</w:t>
      </w:r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путей решения подобных проблем для слабовидящих детей является занятия прикладным творчеством, которые дают им возможность проявлять себя. Эти занятия создают условия для развития и коррекц</w:t>
      </w:r>
      <w:proofErr w:type="gramStart"/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качеств творческой личности, умеющих применять полученные знания и умения на практике и использовать их в новых социально-экономических условиях при адаптации в современном мире. Все это является основой объединения «Прикладной дизайн», в которой занимаются дети начальных классов.</w:t>
      </w:r>
    </w:p>
    <w:p w:rsidR="00682EA3" w:rsidRDefault="00682EA3" w:rsidP="004612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71F3" w:rsidRPr="006F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ЗАДАЧИ:</w:t>
      </w:r>
      <w:r w:rsidRPr="001D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– </w:t>
      </w:r>
      <w:r w:rsidR="00FD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</w:t>
      </w:r>
      <w:r w:rsidR="0089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потенциала через предметно-практическую д</w:t>
      </w:r>
      <w:r w:rsidR="00A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</w:t>
      </w:r>
      <w:r w:rsidR="00B4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E36">
        <w:rPr>
          <w:sz w:val="24"/>
          <w:szCs w:val="24"/>
          <w:lang w:eastAsia="ru-RU"/>
        </w:rPr>
        <w:t>в разных видах декоративно-прикладного творчества</w:t>
      </w:r>
      <w:r w:rsidR="00FF1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обеспечения успешной социализации в современном обществе.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Достижение цели объединения раскрывается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следующие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историей и современными направлениями развития декоративно-прикладного творчества.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 в практической деятельности с наиболее распространенными материалами, их свойствами, технологией производства и обработки.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 владеть различными техниками работы с материалами, инструментами, приспособлениями, необходимыми в работе.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умение рационально организовывать свой труд, анализировать его результаты, соблюдать правила безопасности и гигиены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7716" w:rsidRDefault="00682EA3" w:rsidP="00682E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и развитие творческих способностей учащихся</w:t>
      </w:r>
      <w:r w:rsidR="007D46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природные задатки, творческий потенциал каждого ребенка, фантазию, наблюдательность.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образное и пространственное мышление, память, воображение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эмоциональные и волевые качества.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умение планировать свою деятельность, самоконтроля и самооценки.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умение использовать в работе знания, полученные в процессе основного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EA3" w:rsidRDefault="00682EA3" w:rsidP="0068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риобщить учащихся к системе культурных ценностей, отражающих богатство общечеловеческой культуры, формировать потребность в высоких культурных и духовных ценностях, их дальнейшем обогащении.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Воспитать уважительные отношения между членами коллектива в совместной творческой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основы художественного вкуса,  основные эстетические критерии.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Развить потребность к творческому труду, стремление преодолевать трудности, добиваться успешного достижения поставленных целей.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545B" w:rsidRDefault="00682EA3" w:rsidP="0068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</w:t>
      </w:r>
      <w:r w:rsidR="004C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зрительного восприятия цвета, формы, размера.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тактильного восприятия и мелкой моторики рук при работе с различными </w:t>
      </w:r>
      <w:r w:rsidR="007D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материалами.</w:t>
      </w:r>
      <w:r w:rsidR="0041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и создание образов окружающего мира</w:t>
      </w:r>
      <w:r w:rsidR="00714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716" w:rsidRDefault="004C7716" w:rsidP="00682E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682EA3" w:rsidRDefault="00682EA3" w:rsidP="00682E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Важным условием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объединения является интерес и желание учащихся расширить свой кругозор, получить дополнительные знания, научиться делать из широко распространенных материалов интересные, необычные поделки, реализуя в них свой замысел. </w:t>
      </w:r>
    </w:p>
    <w:p w:rsidR="004C7716" w:rsidRDefault="00682EA3" w:rsidP="00797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</w:t>
      </w:r>
      <w:r w:rsidR="00CE545B">
        <w:rPr>
          <w:rStyle w:val="aa"/>
        </w:rPr>
        <w:t xml:space="preserve"> </w:t>
      </w:r>
      <w:r w:rsidR="00FC4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ъединения свободное</w:t>
      </w:r>
      <w:r w:rsidR="00CE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 первый год обучения, так и на второй год обу</w:t>
      </w:r>
      <w:r w:rsidR="00FC4A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</w:t>
      </w:r>
      <w:r w:rsidR="00C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рассчитано на детей 7-11 лет, не обязательно обладающих художественными способностями или уже имеющих дополнительное образование по данному направлению. Желаемая наполняемость группы 4-6 человек. Обучение планируется дифференцированно, с обязательным учетом состояния здоровья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учебной деятельности – практические занятия с информационно-познавательными элементами. Практические занятия позволяют учащимся отработать навыки и умения по обработке различных материалов, овладеть приемами работы инструментами.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рассчитана на 2 года обучения, 144 часа в год. Занятия проводятся 2 раза в неделю по 2 часа. Занятия </w:t>
      </w:r>
      <w:r w:rsidR="003D6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объединении «Умелые ручки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эффективная форма приобщения учащихся начальных классов к художественно-ручному труду.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Специфическими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особенностями организации учебного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ориентированы на деятельность детей, где педагог не только дает знания, завивает умения, но и дает возможность проявить своим знания и умения, включить их в свою деятельность, сделать что-то самому.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развивают коммуникативные умения, приобретает опыт общения между детьми, между взрослыми и ребенком, между ребенком и группой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особой творческой среды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поддерживает интерес к занятиям и побуждает детей на создание интересных, необычных поделок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жизненного опыта – «мы вместе что-то сделаем»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стимулируют самостоятельную деятельность на основе полученных знаний и умений.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занятиях «Прикладного дизайна» при обучении детей используются следующие технологии: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технология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коррекционно-развивающие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игровые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дифференцированная 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личностно-ориентированная 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сотрудничестве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>
        <w:rPr>
          <w:rStyle w:val="23"/>
          <w:sz w:val="24"/>
          <w:szCs w:val="24"/>
        </w:rPr>
        <w:t>материальное-техническое</w:t>
      </w:r>
      <w:proofErr w:type="gramEnd"/>
      <w:r>
        <w:rPr>
          <w:rStyle w:val="23"/>
          <w:sz w:val="24"/>
          <w:szCs w:val="24"/>
        </w:rPr>
        <w:t xml:space="preserve"> обеспечение: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•  шкафы для хранения материалов, инструментов, приспособлений; для готовых и незавершенных работ, познавательной литературы, эскизов;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•  столы для удобной и безопасной работы учащихся; 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•  аптечка с набором медикаментов и перевязочного материала; 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•  свободно перемещаемые стулья по количеству детей; 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•  доска;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•  стол учителя; 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•  раковина;</w:t>
      </w:r>
    </w:p>
    <w:p w:rsidR="004C7716" w:rsidRDefault="004C7716" w:rsidP="004C7716">
      <w:pPr>
        <w:pStyle w:val="20"/>
        <w:shd w:val="clear" w:color="auto" w:fill="auto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•  розетки электрические.</w:t>
      </w:r>
      <w:r>
        <w:rPr>
          <w:sz w:val="24"/>
          <w:szCs w:val="24"/>
        </w:rPr>
        <w:br/>
      </w:r>
    </w:p>
    <w:p w:rsidR="004C7716" w:rsidRDefault="004C7716" w:rsidP="004C7716">
      <w:pPr>
        <w:pStyle w:val="40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Перечень необходимых материалов, инструментов, приспособлений: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•  бумага белая, цветная (для труда детей); 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•  картон белый, бурый, цветной; </w:t>
      </w:r>
    </w:p>
    <w:p w:rsidR="004C7716" w:rsidRDefault="004C7716" w:rsidP="004C7716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•  бумага папиросная;</w:t>
      </w:r>
    </w:p>
    <w:p w:rsidR="004C7716" w:rsidRDefault="004C7716" w:rsidP="004C7716">
      <w:pPr>
        <w:pStyle w:val="20"/>
        <w:shd w:val="clear" w:color="auto" w:fill="auto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•  калька; </w:t>
      </w:r>
    </w:p>
    <w:p w:rsidR="004C7716" w:rsidRDefault="004C7716" w:rsidP="004C7716">
      <w:pPr>
        <w:pStyle w:val="20"/>
        <w:shd w:val="clear" w:color="auto" w:fill="auto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•  бархатная бумага;</w:t>
      </w:r>
    </w:p>
    <w:p w:rsidR="004C7716" w:rsidRDefault="004C7716" w:rsidP="004C7716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•  пряжа разная;</w:t>
      </w:r>
    </w:p>
    <w:p w:rsidR="004C7716" w:rsidRDefault="004C7716" w:rsidP="004C7716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•  кусочки ткани, трикотажа;</w:t>
      </w:r>
    </w:p>
    <w:p w:rsidR="004C7716" w:rsidRDefault="004C7716" w:rsidP="004C7716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•  ножницы с закругленными концами, циркули, линейки, угольники, </w:t>
      </w:r>
      <w:proofErr w:type="spellStart"/>
      <w:r>
        <w:rPr>
          <w:sz w:val="24"/>
          <w:szCs w:val="24"/>
        </w:rPr>
        <w:t>фальцлинейки</w:t>
      </w:r>
      <w:proofErr w:type="spellEnd"/>
      <w:r>
        <w:rPr>
          <w:sz w:val="24"/>
          <w:szCs w:val="24"/>
        </w:rPr>
        <w:t xml:space="preserve">, бумажные салфетки, клей ПВА, иглы для вышивания, емкости для клея и воды, кисти для клея, простые карандаши, фломастеры, резинки, </w:t>
      </w:r>
      <w:proofErr w:type="spellStart"/>
      <w:r>
        <w:rPr>
          <w:sz w:val="24"/>
          <w:szCs w:val="24"/>
        </w:rPr>
        <w:t>нитковдеватели</w:t>
      </w:r>
      <w:proofErr w:type="spellEnd"/>
      <w:r>
        <w:rPr>
          <w:sz w:val="24"/>
          <w:szCs w:val="24"/>
        </w:rPr>
        <w:t>, подкладные доски.</w:t>
      </w:r>
      <w:proofErr w:type="gramEnd"/>
    </w:p>
    <w:p w:rsidR="004C7716" w:rsidRDefault="004C7716" w:rsidP="004C7716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sz w:val="24"/>
          <w:szCs w:val="24"/>
        </w:rPr>
      </w:pPr>
    </w:p>
    <w:p w:rsidR="004C7716" w:rsidRDefault="004C7716" w:rsidP="004C7716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Кадровое обеспечение</w:t>
      </w:r>
    </w:p>
    <w:p w:rsidR="00682EA3" w:rsidRPr="003C3BDE" w:rsidRDefault="004C7716" w:rsidP="004C77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•  педагог дополнительного образования</w:t>
      </w:r>
      <w:r>
        <w:rPr>
          <w:sz w:val="24"/>
          <w:szCs w:val="24"/>
        </w:rPr>
        <w:br/>
        <w:t>•  педагог-психолог</w:t>
      </w:r>
      <w:r>
        <w:rPr>
          <w:sz w:val="24"/>
          <w:szCs w:val="24"/>
        </w:rPr>
        <w:br/>
        <w:t>•  педагог-логопед</w:t>
      </w:r>
      <w:r>
        <w:rPr>
          <w:sz w:val="24"/>
          <w:szCs w:val="24"/>
        </w:rPr>
        <w:br/>
        <w:t>•  учителя начальных классов</w:t>
      </w:r>
      <w:r>
        <w:rPr>
          <w:sz w:val="24"/>
          <w:szCs w:val="24"/>
        </w:rPr>
        <w:br/>
        <w:t xml:space="preserve">•  воспитатели </w:t>
      </w:r>
      <w:proofErr w:type="gramStart"/>
      <w:r>
        <w:rPr>
          <w:sz w:val="24"/>
          <w:szCs w:val="24"/>
        </w:rPr>
        <w:t>детей, посещающих объединение</w:t>
      </w:r>
      <w:r>
        <w:rPr>
          <w:sz w:val="24"/>
          <w:szCs w:val="24"/>
        </w:rPr>
        <w:br/>
      </w:r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позволяет</w:t>
      </w:r>
      <w:proofErr w:type="gramEnd"/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индивидуализировать сложные работы: более способным детям будет интересна сложная конструкция, менее подготовленным можно предложить работу проще.</w:t>
      </w:r>
      <w:r w:rsidR="00682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обучающий и развивающий смысл работы сохраняется. Это дает возможность предостеречь ребенка от страха перед трудностями, приобщить к возможности без боязни творить и создавать.</w:t>
      </w:r>
      <w:r w:rsidR="007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D46B2" w:rsidRPr="00797098">
        <w:rPr>
          <w:rFonts w:ascii="Times New Roman" w:hAnsi="Times New Roman" w:cs="Times New Roman"/>
          <w:sz w:val="24"/>
          <w:szCs w:val="24"/>
        </w:rPr>
        <w:t>Детям обязательно должен быть представлен образец изделия или хотя бы фрагмент, по которому воспитанники могли  бы понять, что им предстоит сделать</w:t>
      </w:r>
      <w:r w:rsidR="007D46B2" w:rsidRPr="003C3BDE">
        <w:rPr>
          <w:rFonts w:ascii="Times New Roman" w:hAnsi="Times New Roman" w:cs="Times New Roman"/>
          <w:sz w:val="24"/>
          <w:szCs w:val="24"/>
        </w:rPr>
        <w:t>.</w:t>
      </w:r>
      <w:r w:rsidR="003C3BDE" w:rsidRPr="003C3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BDE" w:rsidRPr="003C3BDE">
        <w:rPr>
          <w:rStyle w:val="extended-textfull"/>
          <w:rFonts w:ascii="Times New Roman" w:hAnsi="Times New Roman" w:cs="Times New Roman"/>
          <w:sz w:val="24"/>
          <w:szCs w:val="24"/>
        </w:rPr>
        <w:t>Важное</w:t>
      </w:r>
      <w:r w:rsidR="001A3277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C3BDE" w:rsidRPr="003C3BDE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C3BDE" w:rsidRPr="001A3277">
        <w:rPr>
          <w:rStyle w:val="extended-textfull"/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3C3BDE" w:rsidRPr="001A3277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C3BDE" w:rsidRPr="001A3277">
        <w:rPr>
          <w:rStyle w:val="extended-textfull"/>
          <w:rFonts w:ascii="Times New Roman" w:hAnsi="Times New Roman" w:cs="Times New Roman"/>
          <w:bCs/>
          <w:sz w:val="24"/>
          <w:szCs w:val="24"/>
        </w:rPr>
        <w:t>для</w:t>
      </w:r>
      <w:r w:rsidR="003C3BDE" w:rsidRPr="001A3277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3C3BDE" w:rsidRPr="001A3277">
        <w:rPr>
          <w:rStyle w:val="extended-textfull"/>
          <w:rFonts w:ascii="Times New Roman" w:hAnsi="Times New Roman" w:cs="Times New Roman"/>
          <w:bCs/>
          <w:sz w:val="24"/>
          <w:szCs w:val="24"/>
        </w:rPr>
        <w:t>слабовидящего</w:t>
      </w:r>
      <w:r w:rsidR="001A3277">
        <w:rPr>
          <w:rStyle w:val="extended-textfull"/>
          <w:rFonts w:ascii="Times New Roman" w:hAnsi="Times New Roman" w:cs="Times New Roman"/>
          <w:sz w:val="24"/>
          <w:szCs w:val="24"/>
        </w:rPr>
        <w:t xml:space="preserve"> ребенка имеет размер деталей</w:t>
      </w:r>
      <w:r w:rsidR="003C3BDE" w:rsidRPr="003C3BDE">
        <w:rPr>
          <w:rStyle w:val="extended-textfull"/>
          <w:rFonts w:ascii="Times New Roman" w:hAnsi="Times New Roman" w:cs="Times New Roman"/>
          <w:sz w:val="24"/>
          <w:szCs w:val="24"/>
        </w:rPr>
        <w:t xml:space="preserve"> и </w:t>
      </w:r>
      <w:r w:rsidR="003C3BDE" w:rsidRPr="001A3277">
        <w:rPr>
          <w:rStyle w:val="extended-textfull"/>
          <w:rFonts w:ascii="Times New Roman" w:hAnsi="Times New Roman" w:cs="Times New Roman"/>
          <w:bCs/>
          <w:sz w:val="24"/>
          <w:szCs w:val="24"/>
        </w:rPr>
        <w:t>толщина</w:t>
      </w:r>
      <w:r w:rsidR="003C3BDE" w:rsidRPr="003C3BDE">
        <w:rPr>
          <w:rStyle w:val="extended-textfull"/>
          <w:rFonts w:ascii="Times New Roman" w:hAnsi="Times New Roman" w:cs="Times New Roman"/>
          <w:sz w:val="24"/>
          <w:szCs w:val="24"/>
        </w:rPr>
        <w:t xml:space="preserve"> линий</w:t>
      </w:r>
      <w:r w:rsidR="001A3277">
        <w:rPr>
          <w:rStyle w:val="extended-textfull"/>
          <w:rFonts w:ascii="Times New Roman" w:hAnsi="Times New Roman" w:cs="Times New Roman"/>
          <w:sz w:val="24"/>
          <w:szCs w:val="24"/>
        </w:rPr>
        <w:t>.</w:t>
      </w:r>
    </w:p>
    <w:p w:rsidR="00BD7DBC" w:rsidRDefault="00EE71F3" w:rsidP="00BD7DBC">
      <w:pPr>
        <w:pStyle w:val="40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 РЕЗУЛЬТАТЫ:</w:t>
      </w:r>
    </w:p>
    <w:p w:rsidR="00BD7DBC" w:rsidRDefault="00BD7DBC" w:rsidP="00BD7DBC">
      <w:pPr>
        <w:pStyle w:val="20"/>
        <w:shd w:val="clear" w:color="auto" w:fill="auto"/>
        <w:tabs>
          <w:tab w:val="left" w:pos="2659"/>
        </w:tabs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Личностные</w:t>
      </w:r>
      <w:proofErr w:type="gramStart"/>
      <w:r>
        <w:rPr>
          <w:b/>
          <w:sz w:val="24"/>
          <w:szCs w:val="24"/>
        </w:rPr>
        <w:br/>
      </w:r>
      <w:r>
        <w:rPr>
          <w:sz w:val="24"/>
          <w:szCs w:val="24"/>
        </w:rPr>
        <w:t>•  Б</w:t>
      </w:r>
      <w:proofErr w:type="gramEnd"/>
      <w:r>
        <w:rPr>
          <w:sz w:val="24"/>
          <w:szCs w:val="24"/>
        </w:rPr>
        <w:t>удут проявлять творческие способности, индивидуальность, интерес к творчеству, будут стремиться использовать в жизни знания, получаемые на занятиях;</w:t>
      </w:r>
      <w:r>
        <w:rPr>
          <w:sz w:val="24"/>
          <w:szCs w:val="24"/>
        </w:rPr>
        <w:br/>
        <w:t>•  Будут уметь работать в коллективе, не бояться трудностей, доводить начатое дело до конца;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Предметные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•  Учащиеся будут знать наиболее распространённые материалы, их</w:t>
      </w:r>
    </w:p>
    <w:p w:rsidR="00BD7DBC" w:rsidRDefault="00BD7DBC" w:rsidP="00BD7DBC">
      <w:pPr>
        <w:pStyle w:val="20"/>
        <w:shd w:val="clear" w:color="auto" w:fill="auto"/>
        <w:tabs>
          <w:tab w:val="left" w:pos="2659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свойства, и использовать это в своей работе;</w:t>
      </w:r>
    </w:p>
    <w:p w:rsidR="00BD7DBC" w:rsidRDefault="00BD7DBC" w:rsidP="00BD7DBC">
      <w:pPr>
        <w:pStyle w:val="20"/>
        <w:shd w:val="clear" w:color="auto" w:fill="auto"/>
        <w:tabs>
          <w:tab w:val="left" w:pos="2659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•  Будут уметь пользоваться в работе простейшими инструментами и приспособлениями, рационально организовывать своё рабочее место;</w:t>
      </w:r>
    </w:p>
    <w:p w:rsidR="00BD7DBC" w:rsidRDefault="00BD7DBC" w:rsidP="00BD7DBC">
      <w:pPr>
        <w:pStyle w:val="20"/>
        <w:shd w:val="clear" w:color="auto" w:fill="auto"/>
        <w:tabs>
          <w:tab w:val="left" w:pos="2659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•  Будут уметь самостоятельно планировать процесс  выполнения поделки, подбирать необходимые материалы и инструменты, учитывать в работе простейшие законы колорита и композиции, эстетические критерии; анализировать результаты своего труда</w:t>
      </w:r>
    </w:p>
    <w:p w:rsidR="00BD7DBC" w:rsidRDefault="00BD7DBC" w:rsidP="00BD7DBC">
      <w:pPr>
        <w:pStyle w:val="20"/>
        <w:shd w:val="clear" w:color="auto" w:fill="auto"/>
        <w:tabs>
          <w:tab w:val="left" w:pos="2659"/>
        </w:tabs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Метапредметные</w:t>
      </w:r>
    </w:p>
    <w:p w:rsidR="00BD7DBC" w:rsidRDefault="00BD7DBC" w:rsidP="00BD7DBC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•  Использовать в работе знания, полученные в процессе основного обучения;</w:t>
      </w:r>
    </w:p>
    <w:p w:rsidR="00BD7DBC" w:rsidRDefault="00BD7DBC" w:rsidP="00BD7DBC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•  Будут </w:t>
      </w:r>
      <w:proofErr w:type="gramStart"/>
      <w:r>
        <w:rPr>
          <w:sz w:val="24"/>
          <w:szCs w:val="24"/>
        </w:rPr>
        <w:t>знать</w:t>
      </w:r>
      <w:proofErr w:type="gramEnd"/>
      <w:r>
        <w:rPr>
          <w:sz w:val="24"/>
          <w:szCs w:val="24"/>
        </w:rPr>
        <w:t xml:space="preserve"> и понимать такие понятия, как бумага, ткань, пластмасса, картон, нитки, ножницы, нож, раскрой, разметка, аппликация, </w:t>
      </w:r>
      <w:proofErr w:type="spellStart"/>
      <w:r>
        <w:rPr>
          <w:sz w:val="24"/>
          <w:szCs w:val="24"/>
        </w:rPr>
        <w:t>квиллинг</w:t>
      </w:r>
      <w:proofErr w:type="spellEnd"/>
      <w:r>
        <w:rPr>
          <w:sz w:val="24"/>
          <w:szCs w:val="24"/>
        </w:rPr>
        <w:t>, оригами и др.</w:t>
      </w:r>
    </w:p>
    <w:p w:rsidR="00773F09" w:rsidRPr="00EE71F3" w:rsidRDefault="00EE71F3" w:rsidP="00BD7DBC">
      <w:pPr>
        <w:pStyle w:val="20"/>
        <w:shd w:val="clear" w:color="auto" w:fill="auto"/>
        <w:spacing w:line="360" w:lineRule="auto"/>
        <w:ind w:firstLine="0"/>
        <w:rPr>
          <w:b/>
          <w:sz w:val="24"/>
          <w:szCs w:val="24"/>
        </w:rPr>
      </w:pPr>
      <w:r w:rsidRPr="00EE71F3">
        <w:rPr>
          <w:b/>
          <w:sz w:val="24"/>
          <w:szCs w:val="24"/>
        </w:rPr>
        <w:t>Коррекционн</w:t>
      </w:r>
      <w:r w:rsidR="004C7716">
        <w:rPr>
          <w:b/>
          <w:sz w:val="24"/>
          <w:szCs w:val="24"/>
        </w:rPr>
        <w:t>о-развивающие</w:t>
      </w:r>
    </w:p>
    <w:p w:rsidR="00EE71F3" w:rsidRPr="00A069CC" w:rsidRDefault="00D066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Улучшится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цвета, формы, размера.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 Работа с различными  материалами будет выполнят</w:t>
      </w:r>
      <w:r w:rsidR="00BD324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лучшей точностью.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Пополнится</w:t>
      </w:r>
      <w:r w:rsidR="00A0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образов окружающего мира.</w:t>
      </w:r>
      <w:r w:rsidR="00EE71F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F09" w:rsidRDefault="00EE71F3" w:rsidP="00EE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ПЕРВОГО ГОДА ОБУЧЕНИЯ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992"/>
        <w:gridCol w:w="1134"/>
        <w:gridCol w:w="1276"/>
        <w:gridCol w:w="2835"/>
      </w:tblGrid>
      <w:tr w:rsidR="00773F09" w:rsidTr="005766E4">
        <w:trPr>
          <w:trHeight w:val="12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 w:rsidP="00E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 w:rsidP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73F09" w:rsidTr="005766E4">
        <w:trPr>
          <w:trHeight w:val="1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9" w:rsidTr="005766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презентация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анализ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анализ работ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презентация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 уровне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тестирование </w:t>
            </w:r>
          </w:p>
        </w:tc>
      </w:tr>
      <w:tr w:rsidR="00773F09" w:rsidTr="005766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9" w:rsidTr="005766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Аппликация</w:t>
            </w:r>
          </w:p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Елочные украшения</w:t>
            </w:r>
          </w:p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Оригами</w:t>
            </w:r>
          </w:p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Конструирование объемных форм</w:t>
            </w:r>
          </w:p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Плетение из бумаги</w:t>
            </w:r>
          </w:p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Сувениры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9" w:rsidTr="005766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волокнистыми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9" w:rsidTr="005766E4">
        <w:trPr>
          <w:trHeight w:val="7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Аппликация из ниток</w:t>
            </w:r>
          </w:p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Сувениры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9" w:rsidTr="005766E4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выставок, проведение экскурсий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09" w:rsidRDefault="0077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09" w:rsidTr="005766E4">
        <w:trPr>
          <w:gridBefore w:val="2"/>
          <w:gridAfter w:val="1"/>
          <w:wBefore w:w="4503" w:type="dxa"/>
          <w:wAfter w:w="2835" w:type="dxa"/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7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09" w:rsidRDefault="0057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F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E71F3" w:rsidRDefault="00EE71F3" w:rsidP="00EE7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8D0" w:rsidRPr="006848D0" w:rsidRDefault="00EE71F3" w:rsidP="00EE7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D0">
        <w:rPr>
          <w:rFonts w:ascii="Times New Roman" w:hAnsi="Times New Roman" w:cs="Times New Roman"/>
          <w:b/>
          <w:sz w:val="24"/>
          <w:szCs w:val="24"/>
        </w:rPr>
        <w:t>УЧЕБНЫЙ ПЛАН ВТОРОГО ГОДА ОБУЧЕНИЯ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992"/>
        <w:gridCol w:w="1134"/>
        <w:gridCol w:w="1276"/>
        <w:gridCol w:w="7512"/>
      </w:tblGrid>
      <w:tr w:rsidR="006848D0" w:rsidRPr="006848D0" w:rsidTr="006848D0">
        <w:trPr>
          <w:trHeight w:val="12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EE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848D0" w:rsidRPr="006848D0" w:rsidTr="00D5648B">
        <w:trPr>
          <w:trHeight w:val="1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D0" w:rsidRPr="006848D0" w:rsidTr="00D564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•  презентация работ</w:t>
            </w:r>
            <w:r w:rsidRPr="006848D0">
              <w:rPr>
                <w:rFonts w:ascii="Times New Roman" w:hAnsi="Times New Roman" w:cs="Times New Roman"/>
                <w:sz w:val="24"/>
                <w:szCs w:val="24"/>
              </w:rPr>
              <w:br/>
              <w:t>•  анализ деятельности детей</w:t>
            </w:r>
            <w:r w:rsidRPr="006848D0">
              <w:rPr>
                <w:rFonts w:ascii="Times New Roman" w:hAnsi="Times New Roman" w:cs="Times New Roman"/>
                <w:sz w:val="24"/>
                <w:szCs w:val="24"/>
              </w:rPr>
              <w:br/>
              <w:t>•  анализ работ детей</w:t>
            </w:r>
            <w:r w:rsidRPr="006848D0">
              <w:rPr>
                <w:rFonts w:ascii="Times New Roman" w:hAnsi="Times New Roman" w:cs="Times New Roman"/>
                <w:sz w:val="24"/>
                <w:szCs w:val="24"/>
              </w:rPr>
              <w:br/>
              <w:t>•  беседа</w:t>
            </w:r>
            <w:r w:rsidRPr="006848D0">
              <w:rPr>
                <w:rFonts w:ascii="Times New Roman" w:hAnsi="Times New Roman" w:cs="Times New Roman"/>
                <w:sz w:val="24"/>
                <w:szCs w:val="24"/>
              </w:rPr>
              <w:br/>
              <w:t>•  презентация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848D0">
              <w:rPr>
                <w:rFonts w:ascii="Times New Roman" w:hAnsi="Times New Roman" w:cs="Times New Roman"/>
                <w:sz w:val="24"/>
                <w:szCs w:val="24"/>
              </w:rPr>
              <w:br/>
              <w:t>•  тестирование</w:t>
            </w:r>
          </w:p>
        </w:tc>
      </w:tr>
      <w:tr w:rsidR="006848D0" w:rsidRPr="006848D0" w:rsidTr="00D564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D0" w:rsidRPr="006848D0" w:rsidTr="00D564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2.1 Аппликация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2.2 Елочные украшения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2.3 Оригами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2.4 Конструирование объемных форм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2.5 Плетение из бумаги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proofErr w:type="spellStart"/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2.7 Сувениры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D0" w:rsidRPr="006848D0" w:rsidTr="00D564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волокнистыми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D0" w:rsidRPr="006848D0" w:rsidTr="00D5648B">
        <w:trPr>
          <w:trHeight w:val="7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3.2 Аппликация из ниток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3.3 Сувениры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D0" w:rsidRPr="006848D0" w:rsidTr="00D5648B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выставок, проведение экскурсий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D0" w:rsidRPr="006848D0" w:rsidTr="00D5648B">
        <w:trPr>
          <w:gridBefore w:val="2"/>
          <w:gridAfter w:val="1"/>
          <w:wBefore w:w="4503" w:type="dxa"/>
          <w:wAfter w:w="7512" w:type="dxa"/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0" w:rsidRPr="006848D0" w:rsidRDefault="006848D0" w:rsidP="006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D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4C7716" w:rsidRDefault="004C7716" w:rsidP="00EE71F3">
      <w:pPr>
        <w:pStyle w:val="a8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4C7716" w:rsidRDefault="004C771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E71F3" w:rsidRDefault="00EE71F3" w:rsidP="00EE71F3">
      <w:pPr>
        <w:pStyle w:val="a8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76622B" w:rsidRDefault="00EE71F3" w:rsidP="00EE71F3">
      <w:pPr>
        <w:pStyle w:val="a8"/>
        <w:shd w:val="clear" w:color="auto" w:fill="auto"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559"/>
        <w:gridCol w:w="1559"/>
        <w:gridCol w:w="1418"/>
        <w:gridCol w:w="1275"/>
        <w:gridCol w:w="2977"/>
      </w:tblGrid>
      <w:tr w:rsidR="0076622B" w:rsidTr="0076622B">
        <w:trPr>
          <w:trHeight w:val="10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Дата начала обучения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окончания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6622B" w:rsidRDefault="00766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</w:t>
            </w:r>
          </w:p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76622B" w:rsidTr="0076622B">
        <w:trPr>
          <w:trHeight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2 раза в неделю по 2 часа</w:t>
            </w:r>
          </w:p>
        </w:tc>
      </w:tr>
      <w:tr w:rsidR="0076622B" w:rsidTr="0076622B">
        <w:trPr>
          <w:trHeight w:val="31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22B" w:rsidRDefault="007662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2 раза в неделю по 2 часа</w:t>
            </w:r>
          </w:p>
        </w:tc>
      </w:tr>
    </w:tbl>
    <w:p w:rsidR="0076622B" w:rsidRDefault="0076622B" w:rsidP="0076622B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D63DE" w:rsidRDefault="003D63DE" w:rsidP="00FD5B19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D5B19" w:rsidRDefault="003D63DE" w:rsidP="00FD5B19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FC4A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 ГОД ОБУЧЕНИЯ</w:t>
      </w:r>
      <w:bookmarkEnd w:id="1"/>
    </w:p>
    <w:p w:rsidR="001456A4" w:rsidRDefault="001456A4" w:rsidP="00FD5B19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1456A4" w:rsidRPr="001456A4" w:rsidRDefault="001456A4" w:rsidP="001456A4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56A4">
        <w:rPr>
          <w:rFonts w:ascii="Times New Roman" w:hAnsi="Times New Roman" w:cs="Times New Roman"/>
          <w:b w:val="0"/>
          <w:sz w:val="24"/>
          <w:szCs w:val="24"/>
          <w:lang w:eastAsia="ru-RU"/>
        </w:rPr>
        <w:t>Способствовать формированию у учащихся художественной культуры, творческой активности обогащение мировосприятия учащихся, формирование и развитие творческих способностей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Pr="001456A4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56A4" w:rsidRPr="00B741C7" w:rsidRDefault="001456A4" w:rsidP="00332A16">
      <w:pPr>
        <w:tabs>
          <w:tab w:val="left" w:pos="2659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1C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Личностные</w:t>
      </w:r>
      <w:proofErr w:type="gramStart"/>
      <w:r w:rsidRPr="00B741C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В</w:t>
      </w:r>
      <w:proofErr w:type="gramEnd"/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ызвать интерес к творческой деятельности, раскрыть творческие способнос</w:t>
      </w:r>
      <w:r w:rsidR="00332A16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ти,  научить </w:t>
      </w: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в жизни знания, </w:t>
      </w:r>
      <w:r w:rsidR="00332A16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получаемые на занятиях;</w:t>
      </w:r>
      <w:r w:rsidR="00332A16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•  Сформировать  умение</w:t>
      </w: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работать в коллективе, </w:t>
      </w:r>
      <w:r w:rsidR="00332A16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научить не бояться трудностей и </w:t>
      </w: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доводить начатое дело до конца;</w:t>
      </w: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B741C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Предметные</w:t>
      </w:r>
      <w:r w:rsidRPr="00B741C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DB1EE6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Познакомить с  наиболее распространёнными материалами</w:t>
      </w: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их</w:t>
      </w:r>
    </w:p>
    <w:p w:rsidR="001456A4" w:rsidRPr="00B741C7" w:rsidRDefault="00DB1EE6" w:rsidP="001456A4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1456A4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войства</w:t>
      </w: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 </w:t>
      </w:r>
      <w:r w:rsidR="001456A4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использовать это в своей работе;</w:t>
      </w:r>
    </w:p>
    <w:p w:rsidR="001456A4" w:rsidRPr="00B741C7" w:rsidRDefault="00DB1EE6" w:rsidP="001456A4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Научить</w:t>
      </w:r>
      <w:r w:rsidR="001456A4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пользоваться в работе простейшими инструментами и приспособлениями, рационально организовывать своё рабочее место;</w:t>
      </w:r>
    </w:p>
    <w:p w:rsidR="001456A4" w:rsidRPr="00B741C7" w:rsidRDefault="00DB1EE6" w:rsidP="001456A4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•Сформировать умение</w:t>
      </w:r>
      <w:r w:rsidR="001456A4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планировать процесс  выполнения поделки, подбирать необходимые материалы и инструменты, учитывать в работе простейшие законы колорита и композиции, эстетические критерии; анализировать результаты своего труда</w:t>
      </w:r>
    </w:p>
    <w:p w:rsidR="001456A4" w:rsidRPr="00B741C7" w:rsidRDefault="001456A4" w:rsidP="001456A4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1C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</w:p>
    <w:p w:rsidR="001456A4" w:rsidRPr="00B741C7" w:rsidRDefault="00DB1EE6" w:rsidP="001456A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•  Развить умение использовать</w:t>
      </w:r>
      <w:r w:rsidR="001456A4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работе знания, полученные в процессе основного обучения;</w:t>
      </w:r>
    </w:p>
    <w:p w:rsidR="001456A4" w:rsidRPr="00B741C7" w:rsidRDefault="00DB1EE6" w:rsidP="001456A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Познакомить с  такими</w:t>
      </w:r>
      <w:r w:rsidR="001456A4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понятия</w:t>
      </w:r>
      <w:r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</w:t>
      </w:r>
      <w:r w:rsidR="001456A4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бумага, ткань, пластмасса, картон, нитки, ножницы, нож, раскрой, разметка, аппликация, </w:t>
      </w:r>
      <w:proofErr w:type="spellStart"/>
      <w:r w:rsidR="001456A4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квиллинг</w:t>
      </w:r>
      <w:proofErr w:type="spellEnd"/>
      <w:r w:rsidR="001456A4" w:rsidRPr="00B74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оригами и др.</w:t>
      </w:r>
      <w:proofErr w:type="gramEnd"/>
    </w:p>
    <w:p w:rsidR="001456A4" w:rsidRPr="00B741C7" w:rsidRDefault="004C7716" w:rsidP="001456A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741C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Коррекцион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но-развивающие</w:t>
      </w:r>
    </w:p>
    <w:p w:rsidR="00DB1EE6" w:rsidRPr="00B741C7" w:rsidRDefault="001F4246" w:rsidP="001F4246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741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зрительное восприятие цвета, формы, размера.</w:t>
      </w:r>
    </w:p>
    <w:p w:rsidR="001F4246" w:rsidRPr="00B741C7" w:rsidRDefault="001F4246" w:rsidP="001F4246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7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</w:t>
      </w:r>
      <w:proofErr w:type="gramStart"/>
      <w:r w:rsidRPr="00B74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тактильное</w:t>
      </w:r>
      <w:proofErr w:type="gramEnd"/>
      <w:r w:rsidRPr="00B7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и мелкую моторику рук при работе с различными материалами и инструментами.    </w:t>
      </w:r>
    </w:p>
    <w:p w:rsidR="001456A4" w:rsidRDefault="001456A4" w:rsidP="00FD5B19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B19" w:rsidRDefault="00FD5B19" w:rsidP="00FD5B19">
      <w:pPr>
        <w:pStyle w:val="10"/>
        <w:keepNext/>
        <w:keepLines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1"/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bookmarkEnd w:id="2"/>
      <w:r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Цель, задачи кружка, знакомство с планом работы, перечень материалов, инструментов, правила безопасности на занятиях кружка, организация рабочего места.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Практика:</w:t>
      </w:r>
      <w:r>
        <w:rPr>
          <w:sz w:val="24"/>
          <w:szCs w:val="24"/>
        </w:rPr>
        <w:t xml:space="preserve"> рассматривание готовых образцов изделий, знакомство с материалами и инструментами, поиск оптимальной схемы организации рабочего места.</w:t>
      </w:r>
      <w:r>
        <w:rPr>
          <w:sz w:val="24"/>
          <w:szCs w:val="24"/>
        </w:rPr>
        <w:br/>
      </w:r>
    </w:p>
    <w:p w:rsidR="00FD5B19" w:rsidRDefault="00FD5B19" w:rsidP="00FD5B19">
      <w:pPr>
        <w:pStyle w:val="10"/>
        <w:keepNext/>
        <w:keepLines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2"/>
      <w:r>
        <w:rPr>
          <w:rFonts w:ascii="Times New Roman" w:hAnsi="Times New Roman" w:cs="Times New Roman"/>
          <w:sz w:val="24"/>
          <w:szCs w:val="24"/>
        </w:rPr>
        <w:t>Раздел 2. Работа с бумагой и картоном.</w:t>
      </w:r>
      <w:bookmarkEnd w:id="3"/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Бумага - основной материал для поделок. Знакомство с видами бумаги, названиями, основными свойствами, учет их в работе. История появления бумаги. Правила безопасности труда и личной гигиены при работе с бумагой и картоном.</w:t>
      </w:r>
    </w:p>
    <w:p w:rsidR="00FD5B19" w:rsidRDefault="00FD5B19" w:rsidP="00FD5B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0"/>
        </w:tabs>
        <w:spacing w:line="360" w:lineRule="auto"/>
        <w:jc w:val="left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>Аппликация.</w:t>
      </w:r>
      <w:bookmarkEnd w:id="4"/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Аппликация как изобразительная техника. Ее виды, материалы и инструменты для работы. Правила разметки на глаз, по шаблону. Некоторые приемы вырезания деталей. Подбор бумаги по цвету, фактуре, знакомство с простейшими законами колорита и композиции. Алгоритм выполнения аппликационных работ. Экономия материалов.</w:t>
      </w:r>
    </w:p>
    <w:p w:rsidR="00FD5B19" w:rsidRDefault="00FD5B19" w:rsidP="00FD5B19">
      <w:pPr>
        <w:pStyle w:val="30"/>
        <w:shd w:val="clear" w:color="auto" w:fill="auto"/>
        <w:spacing w:line="360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Составить коллекцию бумаги, картона; оформление различных изделии аппликацией, используя приемы вырезания симметричных форм, многократно повторенных форм, на темы бытовых сюжетов, времен года, по мотивам народных росписей и т. д. (закладки, открытки, панно и т. д.).</w:t>
      </w:r>
      <w:proofErr w:type="gramEnd"/>
      <w:r>
        <w:rPr>
          <w:sz w:val="24"/>
          <w:szCs w:val="24"/>
        </w:rPr>
        <w:t xml:space="preserve"> Отработка навыков выполнения алгоритма аппликации.</w:t>
      </w:r>
    </w:p>
    <w:p w:rsidR="00FD5B19" w:rsidRDefault="00FD5B19" w:rsidP="00FD5B19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50"/>
        </w:tabs>
        <w:spacing w:line="360" w:lineRule="auto"/>
        <w:ind w:left="1134"/>
        <w:jc w:val="left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Елочные украшения.</w:t>
      </w:r>
      <w:bookmarkEnd w:id="5"/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Немного истории появления традиций празднования Нового года. Разметка на глаз, сгибанием, по шаблону. Сборка деталей на клею попеременно, традиционно. Техника выполнения гирлянд с клеем и без клея, фонариков, плоских подвесов. Способы крепления </w:t>
      </w:r>
      <w:r>
        <w:rPr>
          <w:sz w:val="24"/>
          <w:szCs w:val="24"/>
        </w:rPr>
        <w:lastRenderedPageBreak/>
        <w:t>ниток к бумажно-картонным изделиям.</w:t>
      </w:r>
    </w:p>
    <w:p w:rsidR="00FD5B19" w:rsidRDefault="00FD5B19" w:rsidP="00FD5B19">
      <w:pPr>
        <w:pStyle w:val="22"/>
        <w:keepNext/>
        <w:keepLines/>
        <w:shd w:val="clear" w:color="auto" w:fill="auto"/>
        <w:spacing w:line="360" w:lineRule="auto"/>
        <w:ind w:firstLine="426"/>
        <w:jc w:val="left"/>
        <w:rPr>
          <w:i/>
          <w:sz w:val="24"/>
          <w:szCs w:val="24"/>
        </w:rPr>
      </w:pPr>
      <w:bookmarkStart w:id="6" w:name="bookmark5"/>
      <w:r>
        <w:rPr>
          <w:i/>
          <w:sz w:val="24"/>
          <w:szCs w:val="24"/>
        </w:rPr>
        <w:t>Практика:</w:t>
      </w:r>
      <w:bookmarkEnd w:id="6"/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Выполнить гирлянды с клеем, без клея, различные подвесы, фонарики: по выбору учащихся.</w:t>
      </w:r>
    </w:p>
    <w:p w:rsidR="00FD5B19" w:rsidRDefault="00FD5B19" w:rsidP="00FD5B19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96"/>
        </w:tabs>
        <w:spacing w:line="360" w:lineRule="auto"/>
        <w:jc w:val="left"/>
        <w:rPr>
          <w:sz w:val="24"/>
          <w:szCs w:val="24"/>
        </w:rPr>
      </w:pPr>
      <w:bookmarkStart w:id="7" w:name="bookmark6"/>
      <w:r>
        <w:rPr>
          <w:sz w:val="24"/>
          <w:szCs w:val="24"/>
        </w:rPr>
        <w:t>Оригами.</w:t>
      </w:r>
      <w:bookmarkEnd w:id="7"/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Понятие об оригами, небольшой экскурс в историю этого искусства. Основные приемы работы при выполнении оригами. Выполнение поделок в технике оригами на темы флоры, фауны, бытовых предметов. Использование их в играх детей.</w:t>
      </w:r>
    </w:p>
    <w:p w:rsidR="00FD5B19" w:rsidRDefault="00FD5B19" w:rsidP="00FD5B19">
      <w:pPr>
        <w:pStyle w:val="40"/>
        <w:shd w:val="clear" w:color="auto" w:fill="auto"/>
        <w:spacing w:line="36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Сделать игрушки (птицы, животные, разные предметы) в технике оригами. Отработка навыков четкого и правильного сгибания бумаги квадратной и прямоугольной форм.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FD5B19" w:rsidRDefault="00FD5B19" w:rsidP="00FD5B19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96"/>
        </w:tabs>
        <w:spacing w:line="360" w:lineRule="auto"/>
        <w:jc w:val="left"/>
        <w:rPr>
          <w:sz w:val="24"/>
          <w:szCs w:val="24"/>
        </w:rPr>
      </w:pPr>
      <w:bookmarkStart w:id="8" w:name="bookmark7"/>
      <w:r>
        <w:rPr>
          <w:sz w:val="24"/>
          <w:szCs w:val="24"/>
        </w:rPr>
        <w:t>Конструирование объемных форм.</w:t>
      </w:r>
      <w:bookmarkEnd w:id="8"/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Понятие о конструировании, разметка на глаз, сгибанием, по шаблону. Сборка крупных и мелких деталей на клею. Простые игрушки из широких полос бумаги, из квадратных и прямоугольных листов бумаги, сложенных пополам, в несколько раз, техника их выполнения.</w:t>
      </w:r>
    </w:p>
    <w:p w:rsidR="00FD5B19" w:rsidRDefault="00FD5B19" w:rsidP="00FD5B19">
      <w:pPr>
        <w:pStyle w:val="40"/>
        <w:shd w:val="clear" w:color="auto" w:fill="auto"/>
        <w:spacing w:line="36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Выполнить простые игрушки из полос бумаги - зайчик, кошечка и др.; из бумаги квадратной и прямоугольной форм, сложенной в несколько раз - дом, теремок, мебель; использование журнальной бумаги.</w:t>
      </w:r>
    </w:p>
    <w:p w:rsidR="00FD5B19" w:rsidRDefault="00FD5B19" w:rsidP="00FD5B19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596"/>
        </w:tabs>
        <w:spacing w:line="360" w:lineRule="auto"/>
        <w:jc w:val="left"/>
        <w:rPr>
          <w:sz w:val="24"/>
          <w:szCs w:val="24"/>
        </w:rPr>
      </w:pPr>
      <w:bookmarkStart w:id="9" w:name="bookmark8"/>
      <w:r>
        <w:rPr>
          <w:sz w:val="24"/>
          <w:szCs w:val="24"/>
        </w:rPr>
        <w:t>Плетение из бумаги.</w:t>
      </w:r>
      <w:bookmarkEnd w:id="9"/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Понятие о плетении, его виды, материалы для работы. Техника выполнения простейших двухцветных работ, подбор материалов по цвету, фактуре. Сборка на клею. Организация рабочего места.</w:t>
      </w:r>
    </w:p>
    <w:p w:rsidR="00FD5B19" w:rsidRDefault="00FD5B19" w:rsidP="00FD5B19">
      <w:pPr>
        <w:pStyle w:val="22"/>
        <w:keepNext/>
        <w:keepLines/>
        <w:shd w:val="clear" w:color="auto" w:fill="auto"/>
        <w:spacing w:line="360" w:lineRule="auto"/>
        <w:ind w:firstLine="0"/>
        <w:jc w:val="left"/>
        <w:rPr>
          <w:i/>
          <w:sz w:val="24"/>
          <w:szCs w:val="24"/>
        </w:rPr>
      </w:pPr>
      <w:bookmarkStart w:id="10" w:name="bookmark9"/>
      <w:r>
        <w:rPr>
          <w:i/>
          <w:sz w:val="24"/>
          <w:szCs w:val="24"/>
        </w:rPr>
        <w:t xml:space="preserve">      Практика:</w:t>
      </w:r>
      <w:bookmarkEnd w:id="10"/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Выполнить образцы плетеных салфеток, используя полоски одного цвета, создавая разные узоры. Обработка навыков плетения плоскостных изделий.</w:t>
      </w:r>
    </w:p>
    <w:p w:rsidR="00FD5B19" w:rsidRDefault="00FD5B19" w:rsidP="00FD5B19">
      <w:pPr>
        <w:pStyle w:val="22"/>
        <w:keepNext/>
        <w:keepLines/>
        <w:numPr>
          <w:ilvl w:val="1"/>
          <w:numId w:val="3"/>
        </w:numPr>
        <w:shd w:val="clear" w:color="auto" w:fill="auto"/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Квиллинг</w:t>
      </w:r>
      <w:proofErr w:type="spellEnd"/>
      <w:r>
        <w:rPr>
          <w:sz w:val="24"/>
          <w:szCs w:val="24"/>
        </w:rPr>
        <w:t>.</w:t>
      </w:r>
    </w:p>
    <w:p w:rsidR="00FD5B19" w:rsidRDefault="00FD5B19" w:rsidP="00FD5B19">
      <w:pPr>
        <w:pStyle w:val="22"/>
        <w:keepNext/>
        <w:keepLines/>
        <w:shd w:val="clear" w:color="auto" w:fill="auto"/>
        <w:spacing w:line="36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Понятие о </w:t>
      </w:r>
      <w:proofErr w:type="spellStart"/>
      <w:r>
        <w:rPr>
          <w:b w:val="0"/>
          <w:sz w:val="24"/>
          <w:szCs w:val="24"/>
        </w:rPr>
        <w:t>квиллинге</w:t>
      </w:r>
      <w:proofErr w:type="spellEnd"/>
      <w:r>
        <w:rPr>
          <w:b w:val="0"/>
          <w:sz w:val="24"/>
          <w:szCs w:val="24"/>
        </w:rPr>
        <w:t>, история его появления, необходимые материалы и приспособления. Способ кручения роллов. Алгоритм выполнения работы. Создание работ с простым содержанием с учетом законов колорита и композиции.</w:t>
      </w: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Практика:</w:t>
      </w: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Выполнить работу с несложным содержанием с включением 1-2 цветов, опираясь на законы колорита, композиции и предпочтительные цвета для слабовидящих (например: </w:t>
      </w:r>
      <w:proofErr w:type="gramStart"/>
      <w:r>
        <w:rPr>
          <w:b w:val="0"/>
          <w:sz w:val="24"/>
          <w:szCs w:val="24"/>
        </w:rPr>
        <w:t>синий</w:t>
      </w:r>
      <w:proofErr w:type="gramEnd"/>
      <w:r>
        <w:rPr>
          <w:b w:val="0"/>
          <w:sz w:val="24"/>
          <w:szCs w:val="24"/>
        </w:rPr>
        <w:t>, жёлтый)</w:t>
      </w:r>
    </w:p>
    <w:p w:rsidR="00FD5B19" w:rsidRDefault="00FD5B19" w:rsidP="00FD5B19">
      <w:pPr>
        <w:pStyle w:val="22"/>
        <w:keepNext/>
        <w:keepLines/>
        <w:numPr>
          <w:ilvl w:val="1"/>
          <w:numId w:val="3"/>
        </w:numPr>
        <w:shd w:val="clear" w:color="auto" w:fill="auto"/>
        <w:spacing w:line="360" w:lineRule="auto"/>
        <w:jc w:val="left"/>
        <w:rPr>
          <w:sz w:val="24"/>
          <w:szCs w:val="24"/>
        </w:rPr>
      </w:pPr>
      <w:bookmarkStart w:id="11" w:name="bookmark10"/>
      <w:r>
        <w:rPr>
          <w:sz w:val="24"/>
          <w:szCs w:val="24"/>
        </w:rPr>
        <w:t>Сувениры.</w:t>
      </w:r>
      <w:bookmarkEnd w:id="11"/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Понятие о сувенире. Материалы, инструменты, необходимые, для его выполнения. Некоторые приемы изготовления сувениров. Подбор материалов, техники исполнения, тематики в зависимости в зависимости от назначения сувенира. Экономия материалов.</w:t>
      </w:r>
    </w:p>
    <w:p w:rsidR="00FD5B19" w:rsidRDefault="00FD5B19" w:rsidP="00FD5B19">
      <w:pPr>
        <w:pStyle w:val="40"/>
        <w:shd w:val="clear" w:color="auto" w:fill="auto"/>
        <w:spacing w:line="360" w:lineRule="auto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Выполнить сувенир к памятным датам: День учителя, День защитника Отечества, Новогодний праздник и прочее - на выбор учащихся, используя различную бумаг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журнальную, газетную, папирусную и т.д.) и технику исполнения.</w:t>
      </w:r>
    </w:p>
    <w:p w:rsidR="00FD5B19" w:rsidRDefault="00FD5B19" w:rsidP="00FD5B19">
      <w:pPr>
        <w:pStyle w:val="22"/>
        <w:keepNext/>
        <w:keepLines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bookmarkStart w:id="12" w:name="bookmark11"/>
    </w:p>
    <w:p w:rsidR="00FD5B19" w:rsidRDefault="00FD5B19" w:rsidP="00FD5B19">
      <w:pPr>
        <w:pStyle w:val="22"/>
        <w:keepNext/>
        <w:keepLines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Раздел 3. Работа с волокнистыми материалами.</w:t>
      </w:r>
      <w:bookmarkEnd w:id="12"/>
    </w:p>
    <w:p w:rsidR="00FD5B19" w:rsidRDefault="00FD5B19" w:rsidP="00FD5B19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579"/>
        </w:tabs>
        <w:spacing w:line="360" w:lineRule="auto"/>
        <w:jc w:val="left"/>
        <w:rPr>
          <w:sz w:val="24"/>
          <w:szCs w:val="24"/>
        </w:rPr>
      </w:pPr>
      <w:bookmarkStart w:id="13" w:name="bookmark12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Изонить</w:t>
      </w:r>
      <w:proofErr w:type="spellEnd"/>
      <w:r>
        <w:rPr>
          <w:sz w:val="24"/>
          <w:szCs w:val="24"/>
        </w:rPr>
        <w:t>.</w:t>
      </w:r>
      <w:bookmarkEnd w:id="13"/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Понятие об </w:t>
      </w:r>
      <w:proofErr w:type="spellStart"/>
      <w:r>
        <w:rPr>
          <w:sz w:val="24"/>
          <w:szCs w:val="24"/>
        </w:rPr>
        <w:t>изонити</w:t>
      </w:r>
      <w:proofErr w:type="spellEnd"/>
      <w:r>
        <w:rPr>
          <w:sz w:val="24"/>
          <w:szCs w:val="24"/>
        </w:rPr>
        <w:t xml:space="preserve">, необходимые материалы, инструменты. Правила безопасной работы ножницами. Техника выполнения </w:t>
      </w:r>
      <w:proofErr w:type="spellStart"/>
      <w:r>
        <w:rPr>
          <w:sz w:val="24"/>
          <w:szCs w:val="24"/>
        </w:rPr>
        <w:t>изонити</w:t>
      </w:r>
      <w:proofErr w:type="spellEnd"/>
      <w:r>
        <w:rPr>
          <w:sz w:val="24"/>
          <w:szCs w:val="24"/>
        </w:rPr>
        <w:t xml:space="preserve"> без иглы по кругу на зубчиках. Организация рабочего места.</w:t>
      </w:r>
    </w:p>
    <w:p w:rsidR="00FD5B19" w:rsidRDefault="00FD5B19" w:rsidP="00FD5B19">
      <w:pPr>
        <w:pStyle w:val="40"/>
        <w:shd w:val="clear" w:color="auto" w:fill="auto"/>
        <w:spacing w:line="360" w:lineRule="auto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Выполнить моно- или </w:t>
      </w:r>
      <w:proofErr w:type="gramStart"/>
      <w:r>
        <w:rPr>
          <w:sz w:val="24"/>
          <w:szCs w:val="24"/>
        </w:rPr>
        <w:t>полихромную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изонить</w:t>
      </w:r>
      <w:proofErr w:type="spellEnd"/>
      <w:r>
        <w:rPr>
          <w:sz w:val="24"/>
          <w:szCs w:val="24"/>
        </w:rPr>
        <w:t xml:space="preserve"> по кругу на зубчиках, оформление работы аппликацией или другой техникой исполнения. Отработка навыков последовательного наматывания нити на зубчики круга для получения узора.</w:t>
      </w:r>
    </w:p>
    <w:p w:rsidR="00FD5B19" w:rsidRDefault="00FD5B19" w:rsidP="00FD5B19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993"/>
        </w:tabs>
        <w:spacing w:line="360" w:lineRule="auto"/>
        <w:ind w:left="1134" w:hanging="708"/>
        <w:jc w:val="left"/>
        <w:rPr>
          <w:sz w:val="24"/>
          <w:szCs w:val="24"/>
        </w:rPr>
      </w:pPr>
      <w:bookmarkStart w:id="14" w:name="bookmark13"/>
      <w:r>
        <w:rPr>
          <w:sz w:val="24"/>
          <w:szCs w:val="24"/>
        </w:rPr>
        <w:t xml:space="preserve">   Аппликация из ниток.</w:t>
      </w:r>
      <w:bookmarkEnd w:id="14"/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Материалы для работы, особенности роспуска трикотажа, техника выполнения аппликации из ниток, так называемой «насыпи». Подбор материалов по цвету, фактуре. Специфика работы с нитками (распущенными). Организация рабочего места. Приемы работы со вспомогательными материалами.</w:t>
      </w:r>
    </w:p>
    <w:p w:rsidR="00FD5B19" w:rsidRDefault="00FD5B19" w:rsidP="00FD5B19">
      <w:pPr>
        <w:pStyle w:val="40"/>
        <w:shd w:val="clear" w:color="auto" w:fill="auto"/>
        <w:spacing w:line="360" w:lineRule="auto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Выполнить несложную в цветовом отношении предметную аппликацию, подготовив для этого необходимый материал, самостоятельно выбрав эскиз. Отработка навыков работы с </w:t>
      </w:r>
      <w:r>
        <w:rPr>
          <w:sz w:val="24"/>
          <w:szCs w:val="24"/>
        </w:rPr>
        <w:lastRenderedPageBreak/>
        <w:t>нитками и клеем.</w:t>
      </w:r>
    </w:p>
    <w:p w:rsidR="00FD5B19" w:rsidRDefault="00FD5B19" w:rsidP="00FD5B19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jc w:val="left"/>
        <w:rPr>
          <w:sz w:val="24"/>
          <w:szCs w:val="24"/>
        </w:rPr>
      </w:pPr>
      <w:bookmarkStart w:id="15" w:name="bookmark14"/>
      <w:r>
        <w:rPr>
          <w:sz w:val="24"/>
          <w:szCs w:val="24"/>
        </w:rPr>
        <w:t xml:space="preserve">       Сувениры.</w:t>
      </w:r>
      <w:bookmarkEnd w:id="15"/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Виды сувениров с использованием волокнистых материалов (пряжа, лента). Особенности работы с ними, разные техники исполнения. Подбор материалов, подготовка их к работе. Организация рабочего места.</w:t>
      </w:r>
    </w:p>
    <w:p w:rsidR="00FD5B19" w:rsidRDefault="00FD5B19" w:rsidP="00FD5B19">
      <w:pPr>
        <w:spacing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Практика:</w:t>
      </w:r>
    </w:p>
    <w:p w:rsidR="00FD5B19" w:rsidRPr="00EA127F" w:rsidRDefault="00FD5B19" w:rsidP="00FD5B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27F">
        <w:rPr>
          <w:rFonts w:ascii="Times New Roman" w:eastAsia="Times New Roman" w:hAnsi="Times New Roman" w:cs="Times New Roman"/>
          <w:sz w:val="24"/>
          <w:szCs w:val="24"/>
        </w:rPr>
        <w:t>Выполнить сувенир из волокнистых материалов (помпоны, косички,</w:t>
      </w:r>
      <w:proofErr w:type="gramEnd"/>
    </w:p>
    <w:p w:rsidR="00FD5B19" w:rsidRPr="00EA127F" w:rsidRDefault="00FD5B19" w:rsidP="00FD5B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27F">
        <w:rPr>
          <w:rFonts w:ascii="Times New Roman" w:eastAsia="Times New Roman" w:hAnsi="Times New Roman" w:cs="Times New Roman"/>
          <w:sz w:val="24"/>
          <w:szCs w:val="24"/>
        </w:rPr>
        <w:t>простейшие игрушки и т.д.). Отработка навыков работы с мягкими материалами, способами их сборки.</w:t>
      </w:r>
      <w:r w:rsidRPr="00EA127F">
        <w:rPr>
          <w:rFonts w:ascii="Times New Roman" w:eastAsia="Times New Roman" w:hAnsi="Times New Roman" w:cs="Times New Roman"/>
          <w:sz w:val="24"/>
          <w:szCs w:val="24"/>
        </w:rPr>
        <w:br/>
      </w:r>
      <w:r w:rsidRPr="00EA127F">
        <w:rPr>
          <w:rFonts w:ascii="Times New Roman" w:eastAsia="Times New Roman" w:hAnsi="Times New Roman" w:cs="Times New Roman"/>
          <w:sz w:val="24"/>
          <w:szCs w:val="24"/>
        </w:rPr>
        <w:br/>
      </w:r>
      <w:r w:rsidRPr="00EA127F">
        <w:rPr>
          <w:rFonts w:ascii="Times New Roman" w:eastAsia="Times New Roman" w:hAnsi="Times New Roman" w:cs="Times New Roman"/>
          <w:b/>
          <w:sz w:val="24"/>
          <w:szCs w:val="24"/>
        </w:rPr>
        <w:t>Раздел 4. Посещение выставок, проведение экскурсий.</w:t>
      </w:r>
      <w:r w:rsidRPr="00EA12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A127F">
        <w:rPr>
          <w:rFonts w:ascii="Times New Roman" w:eastAsia="Times New Roman" w:hAnsi="Times New Roman" w:cs="Times New Roman"/>
          <w:sz w:val="24"/>
          <w:szCs w:val="24"/>
        </w:rPr>
        <w:t xml:space="preserve">        Экскурсии в Этнографический музей для знакомства с приемами и способами украшения предметов быта с использованием цветовых сочетаний. Экскурсии в ЦВЗ на выставки работ детского творчества, использование разных материалов для поделок, способов их обработки. Подведение итогов работы за год.</w:t>
      </w:r>
    </w:p>
    <w:p w:rsidR="00EA127F" w:rsidRPr="00EA127F" w:rsidRDefault="00EA127F" w:rsidP="00EA127F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A12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результаты:</w:t>
      </w:r>
    </w:p>
    <w:p w:rsidR="00EA127F" w:rsidRPr="00EA127F" w:rsidRDefault="00EA127F" w:rsidP="00EA127F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127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Личностные</w:t>
      </w:r>
      <w:proofErr w:type="gramStart"/>
      <w:r w:rsidRPr="00EA127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Б</w:t>
      </w:r>
      <w:proofErr w:type="gramEnd"/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удут проявлять творческие способности, индивидуальность, интерес к творчеству, будут стремиться использовать в жизни знания, получаемые на занятиях;</w:t>
      </w:r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•  Будут уметь работать в коллективе, не бояться трудностей, доводить начатое дело до конца;</w:t>
      </w:r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EA127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Предметные</w:t>
      </w:r>
      <w:r w:rsidRPr="00EA127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Учащиеся будут знать наиболее распространённые материалы, их</w:t>
      </w:r>
    </w:p>
    <w:p w:rsidR="00EA127F" w:rsidRPr="00EA127F" w:rsidRDefault="00EA127F" w:rsidP="00EA127F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свойства, и использовать это в своей работе;</w:t>
      </w:r>
    </w:p>
    <w:p w:rsidR="00EA127F" w:rsidRPr="00EA127F" w:rsidRDefault="00EA127F" w:rsidP="00EA127F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Будут уметь пользоваться в работе простейшими инструментами и приспособлениями, рационально организовывать своё рабочее место;</w:t>
      </w:r>
    </w:p>
    <w:p w:rsidR="00EA127F" w:rsidRPr="00EA127F" w:rsidRDefault="00EA127F" w:rsidP="00EA127F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Будут уметь самостоятельно планировать процесс  выполнения поделки, подбирать необходимые материалы и инструменты, учитывать в работе простейшие законы колорита и композиции, эстетические критерии; анализировать результаты своего труда</w:t>
      </w:r>
    </w:p>
    <w:p w:rsidR="00EA127F" w:rsidRPr="00EA127F" w:rsidRDefault="00EA127F" w:rsidP="00EA127F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127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</w:p>
    <w:p w:rsidR="00EA127F" w:rsidRPr="00EA127F" w:rsidRDefault="00EA127F" w:rsidP="00EA127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•  Использовать в работе знания, полученные в процессе основного обучения;</w:t>
      </w:r>
    </w:p>
    <w:p w:rsidR="00EA127F" w:rsidRPr="00EA127F" w:rsidRDefault="00EA127F" w:rsidP="00EA127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•  Будут </w:t>
      </w:r>
      <w:proofErr w:type="gramStart"/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знать</w:t>
      </w:r>
      <w:proofErr w:type="gramEnd"/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понимать такие понятия, как бумага, ткань, пластмасса, картон, нитки, ножницы, нож, раскрой, разметка, аппликация, </w:t>
      </w:r>
      <w:proofErr w:type="spellStart"/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квиллинг</w:t>
      </w:r>
      <w:proofErr w:type="spellEnd"/>
      <w:r w:rsidRPr="00EA12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оригами и др.</w:t>
      </w:r>
    </w:p>
    <w:p w:rsidR="00EA127F" w:rsidRDefault="004C7716" w:rsidP="00EA127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Коррекционно-развивающие</w:t>
      </w:r>
    </w:p>
    <w:p w:rsidR="00EA127F" w:rsidRDefault="00EA127F" w:rsidP="00EA127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зрительное восприятие цвета, формы, размера.</w:t>
      </w:r>
    </w:p>
    <w:p w:rsidR="00EA127F" w:rsidRDefault="00276194" w:rsidP="00EA127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Улучшится тактильное восприятие и мелкая моторика</w:t>
      </w:r>
      <w:r w:rsidR="00EA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при работе с различными материалами и инструментами.    </w:t>
      </w:r>
    </w:p>
    <w:p w:rsidR="00EA127F" w:rsidRPr="00EA127F" w:rsidRDefault="00EA127F" w:rsidP="00EA127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A127F" w:rsidRPr="004C7716" w:rsidRDefault="004C7716" w:rsidP="00D6225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771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КАЛЕНДАРНО-ТЕМАТИЧЕСКОЕ ПЛАНИРОВАНИЕ</w:t>
      </w:r>
    </w:p>
    <w:p w:rsidR="00EA127F" w:rsidRPr="004C7716" w:rsidRDefault="004C7716" w:rsidP="004C771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 w:rsidR="00EA127F" w:rsidRPr="004C771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од обучения – первый</w:t>
      </w:r>
    </w:p>
    <w:p w:rsidR="00EA127F" w:rsidRDefault="00EA127F" w:rsidP="00EA127F">
      <w:pPr>
        <w:spacing w:line="240" w:lineRule="auto"/>
        <w:jc w:val="center"/>
        <w:rPr>
          <w:rFonts w:eastAsia="Arial Unicode MS" w:cs="Arial Unicode MS"/>
          <w:color w:val="000000"/>
          <w:sz w:val="28"/>
          <w:szCs w:val="28"/>
          <w:lang w:eastAsia="ru-RU" w:bidi="ru-RU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6"/>
        <w:gridCol w:w="5384"/>
        <w:gridCol w:w="1134"/>
        <w:gridCol w:w="1416"/>
      </w:tblGrid>
      <w:tr w:rsidR="00EA127F" w:rsidTr="00EA127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ind w:left="34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часы</w:t>
            </w:r>
          </w:p>
        </w:tc>
      </w:tr>
      <w:tr w:rsidR="00EA127F" w:rsidTr="00EA127F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7F" w:rsidRDefault="00EA127F">
            <w:pPr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7F" w:rsidRDefault="00EA127F">
            <w:pPr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7F" w:rsidRDefault="00EA127F">
            <w:pPr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</w:tr>
      <w:tr w:rsidR="00EA127F" w:rsidTr="00EA127F">
        <w:trPr>
          <w:trHeight w:val="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ind w:left="34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01.09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Комплектование группы.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05.09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Комплектование группы. Знакомство детей с планом объединения.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08.09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Комплектование группы.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Техника безопасности на занятиях. Обрывная по контуру аппликация.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15.09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Мозаичная аппликация: понятия, материалы. Начало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19.09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с мозаичной аппликацией.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22.09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Выполнение сувенира из бумаги и картона </w:t>
            </w:r>
            <w:proofErr w:type="gram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к</w:t>
            </w:r>
            <w:proofErr w:type="gram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Дню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26.09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выполнению сувенира из бумаги и картона ко Дню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29.09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Аппликация. Формирование навыка резания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03.10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Аппликация. Формирование навыка резания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06.10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Аппликация. Орнамент: понятия, материалы, орнамент в полосе.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10.10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выполнения орнамента.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Аппликация. Выполнение композиции из деталей, вырезанных по шаблону.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17.10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выполнению композиции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Оригами. Выполнение простейших поделок.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24.10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поделок в технике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выполнению поделок в технике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31.10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03.11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07.11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10.11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Конструирование простейших поделок из бумаги и картона.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14.11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Конструирование. Оформление поделок из бумаги и картона.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17.11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Конструирование поделок из готовых форм.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21.11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конструированию поделок из готовых форм.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24.11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конструированию поделок из готовых форм.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28.11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Плетение из бумаги и картона.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01.12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Плетение из бумаги полосками.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05.12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плетению из бумаги и картона.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rPr>
          <w:trHeight w:val="2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08.12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Елочные украшения. Изготовление гирлянд.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A127F" w:rsidTr="00EA127F">
        <w:trPr>
          <w:trHeight w:val="2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изготовлению гирлянд.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rPr>
          <w:trHeight w:val="2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15.12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Изготовление новогодних подвесов.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rPr>
          <w:trHeight w:val="2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19.12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с новогодними украшениями.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rPr>
          <w:trHeight w:val="2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22.12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Изготовление елочных украшений, сувениров.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rPr>
          <w:trHeight w:val="2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26.12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сувениров, подведение итогов.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rPr>
          <w:trHeight w:val="2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29.12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rPr>
          <w:trHeight w:val="4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02.01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Государственный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EA127F" w:rsidTr="00EA127F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05.01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Государственный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EA127F" w:rsidTr="00EA127F">
        <w:trPr>
          <w:trHeight w:val="3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09.01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Государственный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Правила техники безопасности на занятиях. Выполнение изделий в технике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16.01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изделий в технике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19.01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выполнению оригами.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23.01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Начало работы по плетению из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26.01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плетению из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30.01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плетению из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02.02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 из волокнистых материалов. Начало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06.02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09.02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16.02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сувениров из бумаги и картона к праздникам.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сувениров из бумаги и картона к праздникам.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23.02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Государственный 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27.02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над сувенирами к праздникам.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02.03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Начало работы по выполнению аппликации из волокнистых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06.03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09.03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с аппликацией из волокнистых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Изонить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: понятие, материалы.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Изонить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без иглы.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16.03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изонити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без иглы.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изонити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без иглы.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23.03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Работа по выполнению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изонити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без иглы.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30.03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03.04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аппликации из яичной скорлупы.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Выполнение аппликации из яичной </w:t>
            </w: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скорлупы.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 из яичной скорлупы.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Игрушки-сувениры из волокнистых материалов: понятие, виды, начало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выполнению игрушек-сувениров.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Дальнейшая работа с игрушками-сувенирами.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выполнению игрушек-сувениров.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с игрушками-сувенирами.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Государственный 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выполнению игрушек-сувениров из волокнистых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Государственный 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аппликации и конструированию из различных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аппликации и конструированию из различных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Сувениры из бумаги и картона.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Сувениры из бумаги и картона.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Подведение итогов работы за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A127F" w:rsidTr="00EA12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Итого 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27F" w:rsidRDefault="00EA127F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127</w:t>
            </w:r>
          </w:p>
        </w:tc>
      </w:tr>
    </w:tbl>
    <w:p w:rsidR="003D63DE" w:rsidRDefault="003D63DE" w:rsidP="005909E6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63DE" w:rsidRDefault="003D63DE" w:rsidP="003D63DE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716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Pr="004C77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ГОД ОБУЧЕНИЯ</w:t>
      </w:r>
    </w:p>
    <w:p w:rsidR="00D62250" w:rsidRDefault="00D62250" w:rsidP="00D62250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D62250" w:rsidRDefault="00D62250" w:rsidP="00D62250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Способствовать росту у учащихся художественной культуры, творческой активности обогащение мировосприятия учащихся. Развитие  творческого удовлетворения от созданных своими руками работ.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D62250" w:rsidRDefault="00D62250" w:rsidP="005A44A3">
      <w:pPr>
        <w:tabs>
          <w:tab w:val="left" w:pos="2659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Личностные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оддерживать интерес интерес к творческой деятельности, раскрытию творческих </w:t>
      </w:r>
      <w:r w:rsidR="005A4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5A4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расширить зону возможного  использования в жизни знания, полученн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ые на з</w:t>
      </w:r>
      <w:r w:rsidR="005A4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анятиях;</w:t>
      </w:r>
      <w:r w:rsidR="005A4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•  Поддерживать интерес работать в коллективе,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бояться трудностей и доводить начатое дело до конца;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Предметные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5A4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Познакомить с новыми видами  материалов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их</w:t>
      </w:r>
      <w:r w:rsidR="005A4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свойствами и использовать это в своей работе;</w:t>
      </w:r>
    </w:p>
    <w:p w:rsidR="00D62250" w:rsidRDefault="005A44A3" w:rsidP="00D62250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Закреплять умения</w:t>
      </w:r>
      <w:r w:rsidR="00D622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ользоваться в работе различными</w:t>
      </w:r>
      <w:r w:rsidR="00D622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инструментами и приспособлениями, рационально организовывать своё рабочее место;</w:t>
      </w:r>
    </w:p>
    <w:p w:rsidR="00D62250" w:rsidRDefault="005A44A3" w:rsidP="00D62250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•Совершенствовать</w:t>
      </w:r>
      <w:r w:rsidR="00D622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умение планировать процесс  выполнения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разной сложности </w:t>
      </w:r>
      <w:r w:rsidR="00D622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поделки, подбирать необходимые материалы и инструмент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ы, учитывать в работе</w:t>
      </w:r>
      <w:r w:rsidR="00D622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законы колорита и композиции, эстетические критерии; анализировать результаты своего труда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62250" w:rsidRDefault="00D62250" w:rsidP="00D62250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</w:p>
    <w:p w:rsidR="00D62250" w:rsidRDefault="00D62250" w:rsidP="00D6225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Развить умение использовать в работе знания,</w:t>
      </w:r>
      <w:r w:rsidR="00B00E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полученные в процессе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обучения</w:t>
      </w:r>
      <w:r w:rsidR="00B00E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</w:t>
      </w:r>
      <w:proofErr w:type="gramStart"/>
      <w:r w:rsidR="00B00E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найденных</w:t>
      </w:r>
      <w:proofErr w:type="gramEnd"/>
      <w:r w:rsidR="00B00E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62250" w:rsidRDefault="00D62250" w:rsidP="00D6225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•  Познакомить с  такими понятиями как </w:t>
      </w:r>
      <w:r w:rsidR="00B00E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фактура, </w:t>
      </w:r>
      <w:proofErr w:type="spellStart"/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изонить</w:t>
      </w:r>
      <w:proofErr w:type="spellEnd"/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B00E48">
        <w:rPr>
          <w:sz w:val="24"/>
          <w:szCs w:val="24"/>
        </w:rPr>
        <w:t>скрайпбукинг</w:t>
      </w:r>
      <w:proofErr w:type="spellEnd"/>
      <w:r w:rsidR="00B00E48">
        <w:rPr>
          <w:sz w:val="24"/>
          <w:szCs w:val="24"/>
        </w:rPr>
        <w:t>, тесьма,</w:t>
      </w:r>
      <w:r w:rsidR="00AA0537">
        <w:rPr>
          <w:sz w:val="24"/>
          <w:szCs w:val="24"/>
        </w:rPr>
        <w:t xml:space="preserve">  </w:t>
      </w:r>
      <w:proofErr w:type="spellStart"/>
      <w:r w:rsidR="00AA0537">
        <w:rPr>
          <w:sz w:val="24"/>
          <w:szCs w:val="24"/>
        </w:rPr>
        <w:t>кардмейкинг</w:t>
      </w:r>
      <w:proofErr w:type="spellEnd"/>
      <w:proofErr w:type="gramStart"/>
      <w:r w:rsidR="00AA0537">
        <w:rPr>
          <w:sz w:val="24"/>
          <w:szCs w:val="24"/>
        </w:rPr>
        <w:t xml:space="preserve"> ,</w:t>
      </w:r>
      <w:proofErr w:type="gramEnd"/>
      <w:r w:rsidR="00AA0537">
        <w:rPr>
          <w:sz w:val="24"/>
          <w:szCs w:val="24"/>
        </w:rPr>
        <w:t xml:space="preserve">  </w:t>
      </w:r>
      <w:proofErr w:type="spellStart"/>
      <w:r w:rsidR="00AA0537">
        <w:rPr>
          <w:sz w:val="24"/>
          <w:szCs w:val="24"/>
        </w:rPr>
        <w:t>пайетки</w:t>
      </w:r>
      <w:proofErr w:type="spellEnd"/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др.</w:t>
      </w:r>
    </w:p>
    <w:p w:rsidR="00D62250" w:rsidRDefault="00D62250" w:rsidP="00D6225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Коррекцинные</w:t>
      </w:r>
      <w:proofErr w:type="spellEnd"/>
    </w:p>
    <w:p w:rsidR="00D62250" w:rsidRDefault="00AA0537" w:rsidP="00D62250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зрительного восприятия</w:t>
      </w:r>
      <w:r w:rsidR="00D6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формы, размера.</w:t>
      </w:r>
    </w:p>
    <w:p w:rsidR="00AA0537" w:rsidRPr="00AA0537" w:rsidRDefault="00AA0537" w:rsidP="00D62250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тактильное восприятие</w:t>
      </w:r>
      <w:r w:rsidR="00D6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мелкую моторику рук при работе с различными материалами и инструментами.  </w:t>
      </w:r>
    </w:p>
    <w:p w:rsidR="00D62250" w:rsidRDefault="00D62250" w:rsidP="00D62250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предметных образов окружающего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250" w:rsidRDefault="00D62250" w:rsidP="003D63DE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B19" w:rsidRDefault="00FD5B19" w:rsidP="00FD5B19">
      <w:pPr>
        <w:pStyle w:val="32"/>
        <w:keepNext/>
        <w:keepLines/>
        <w:shd w:val="clear" w:color="auto" w:fill="auto"/>
        <w:tabs>
          <w:tab w:val="left" w:pos="432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Раздел 1. Вводное занятие.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Знакомство с планом кружка, демонстрация готовых изделий, повторение правил безопасной работы с инструментами, с организацией рабочего места. Перечень материалов, инструментов.</w:t>
      </w:r>
    </w:p>
    <w:p w:rsidR="00FD5B19" w:rsidRDefault="00FD5B19" w:rsidP="00FD5B19">
      <w:pPr>
        <w:pStyle w:val="32"/>
        <w:keepNext/>
        <w:keepLines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br/>
        <w:t>Раздел 2. Работа с бумагой и картоном.</w:t>
      </w:r>
    </w:p>
    <w:p w:rsidR="00FD5B19" w:rsidRDefault="00FD5B19" w:rsidP="00FD5B1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line="36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Аппликация.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История появления и развития аппликации; материалы, используемые для аппликации. Разметка сгибанием, на глаз, по шаблону, с помощью линейки, циркуля. Вырезание деталей сложной формы. Использование в аппликации канта, подрезки. Техника выполнения </w:t>
      </w:r>
      <w:proofErr w:type="spellStart"/>
      <w:r>
        <w:rPr>
          <w:sz w:val="24"/>
          <w:szCs w:val="24"/>
        </w:rPr>
        <w:t>многодетальной</w:t>
      </w:r>
      <w:proofErr w:type="spellEnd"/>
      <w:r>
        <w:rPr>
          <w:sz w:val="24"/>
          <w:szCs w:val="24"/>
        </w:rPr>
        <w:t xml:space="preserve"> аппликации, украшение изделий аппликацией. Экономия материалов.</w:t>
      </w:r>
    </w:p>
    <w:p w:rsidR="00FD5B19" w:rsidRDefault="00FD5B19" w:rsidP="00FD5B19">
      <w:pPr>
        <w:pStyle w:val="30"/>
        <w:shd w:val="clear" w:color="auto" w:fill="auto"/>
        <w:spacing w:line="36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proofErr w:type="spellStart"/>
      <w:r>
        <w:rPr>
          <w:sz w:val="24"/>
          <w:szCs w:val="24"/>
        </w:rPr>
        <w:t>многодетальной</w:t>
      </w:r>
      <w:proofErr w:type="spellEnd"/>
      <w:r>
        <w:rPr>
          <w:sz w:val="24"/>
          <w:szCs w:val="24"/>
        </w:rPr>
        <w:t xml:space="preserve"> аппликации па сюжеты быта, природы: декоративной, предметной аппликации, с использованием разных приемов вырезания деталей, наклеивания и сборки их в сюжет, учитывая простейших законы колорита и композиции (панно, открытки, закладки, коробочки, шкатулки и т. д.).</w:t>
      </w:r>
    </w:p>
    <w:p w:rsidR="00FD5B19" w:rsidRDefault="00FD5B19" w:rsidP="00FD5B1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line="360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Елочные украшения.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История празднования Нового года на Руси, его традиции. Техника выполнения ребристых подвесов, шаров; приемы вырезания снежинок. Разметка сгибанием, на глаз, по шаблону, с помощью линейки, циркуля, угольника. Сборка деталей на клею, щелевым соединением.</w:t>
      </w:r>
    </w:p>
    <w:p w:rsidR="00FD5B19" w:rsidRDefault="00FD5B19" w:rsidP="00FD5B19">
      <w:pPr>
        <w:pStyle w:val="30"/>
        <w:shd w:val="clear" w:color="auto" w:fill="auto"/>
        <w:spacing w:line="36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Выполнить ребристые подвесы, шары, подбор для работы материалов по цвету, фактуре; вырезание снежинок. </w:t>
      </w:r>
      <w:proofErr w:type="gramStart"/>
      <w:r>
        <w:rPr>
          <w:sz w:val="24"/>
          <w:szCs w:val="24"/>
        </w:rPr>
        <w:t>Отработка навыков резания по прямой, но кругу, деталей сложной формы.</w:t>
      </w:r>
      <w:proofErr w:type="gramEnd"/>
    </w:p>
    <w:p w:rsidR="00FD5B19" w:rsidRDefault="00FD5B19" w:rsidP="00FD5B1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line="360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Оригами.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История появления оригами. Правила выполнения оригами. Техника выполнения поделок способом оригами на разные темы (флора, фауна, предметы быта и т. д.). Использование оригами при составлении композиций, сочетание его с другими техниками исполнения.</w:t>
      </w:r>
    </w:p>
    <w:p w:rsidR="00FD5B19" w:rsidRDefault="00FD5B19" w:rsidP="00FD5B19">
      <w:pPr>
        <w:pStyle w:val="30"/>
        <w:shd w:val="clear" w:color="auto" w:fill="auto"/>
        <w:spacing w:line="36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Отработка навыков четкого и правильного сгибания </w:t>
      </w:r>
      <w:r>
        <w:rPr>
          <w:rStyle w:val="23"/>
          <w:sz w:val="24"/>
          <w:szCs w:val="24"/>
        </w:rPr>
        <w:t xml:space="preserve">бумаги </w:t>
      </w:r>
      <w:r>
        <w:rPr>
          <w:sz w:val="24"/>
          <w:szCs w:val="24"/>
        </w:rPr>
        <w:t>квадратной и прямоугольной форм; выполнение композиции с использованием оригами на тему, выбранную учащимися (сказки, стихи, мультфильмы и т. д.), подбор необходимых материалов.</w:t>
      </w:r>
    </w:p>
    <w:p w:rsidR="00FD5B19" w:rsidRDefault="00FD5B19" w:rsidP="00FD5B1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line="360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Конструирование объемных форм.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Понятие о конусе, цилиндре, конструкции. Особенности работы с бумагой и картоном при создании объемных форм. Разметка с помощью измерительных инструментов. Сборка на клею деталей в одну конструкцию. Техника выполнения объемных игрушек цилиндрической, конической форм с использованием разных материалов.</w:t>
      </w:r>
    </w:p>
    <w:p w:rsidR="00FD5B19" w:rsidRDefault="00FD5B19" w:rsidP="00FD5B19">
      <w:pPr>
        <w:pStyle w:val="4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Выполнить игрушки на конусе, цилиндре, объединяя их одной сюжетной линией (кошка с котятами; «Репка», «Теремок» и т.д.), подбирая необходимый материал (газетная, обойная, журнальная и др. бумага).</w:t>
      </w:r>
      <w:proofErr w:type="gramEnd"/>
    </w:p>
    <w:p w:rsidR="00FD5B19" w:rsidRDefault="00FD5B19" w:rsidP="00FD5B19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851"/>
        </w:tabs>
        <w:spacing w:line="360" w:lineRule="auto"/>
        <w:ind w:hanging="294"/>
        <w:jc w:val="left"/>
        <w:rPr>
          <w:sz w:val="24"/>
          <w:szCs w:val="24"/>
        </w:rPr>
      </w:pPr>
      <w:r>
        <w:rPr>
          <w:sz w:val="24"/>
          <w:szCs w:val="24"/>
        </w:rPr>
        <w:t>Плетение из бумаги.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 плетении, виды плетения, материалы для него. Техника выполнения плетения из бумаги плоскостных изделий: материалы, подбор их по цвету, фактуре, подготовка полос и основы к работе, плетение узоров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прямой, уголками и т.д. </w:t>
      </w:r>
      <w:proofErr w:type="gramStart"/>
      <w:r>
        <w:rPr>
          <w:sz w:val="24"/>
          <w:szCs w:val="24"/>
        </w:rPr>
        <w:t>Разметка по линейке, резание по прямой по намеченным линиям.</w:t>
      </w:r>
      <w:proofErr w:type="gramEnd"/>
      <w:r>
        <w:rPr>
          <w:sz w:val="24"/>
          <w:szCs w:val="24"/>
        </w:rPr>
        <w:t xml:space="preserve"> Сборка на клею. Организация рабочего места. 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>
        <w:rPr>
          <w:rStyle w:val="23"/>
          <w:i/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Выполнить образцы плетеных ковриков, закладок и т.д., подбирая материал по цвету, фактуре. Отработка навыков разметки по угольнику, линейке. </w:t>
      </w:r>
    </w:p>
    <w:p w:rsidR="00FD5B19" w:rsidRPr="003D659A" w:rsidRDefault="00FD5B19" w:rsidP="00FD5B19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851"/>
        </w:tabs>
        <w:spacing w:line="360" w:lineRule="auto"/>
        <w:ind w:left="0" w:firstLine="426"/>
        <w:jc w:val="left"/>
        <w:rPr>
          <w:sz w:val="24"/>
          <w:szCs w:val="24"/>
        </w:rPr>
      </w:pPr>
      <w:proofErr w:type="spellStart"/>
      <w:r w:rsidRPr="003D659A">
        <w:rPr>
          <w:sz w:val="24"/>
          <w:szCs w:val="24"/>
        </w:rPr>
        <w:t>Квиллинг</w:t>
      </w:r>
      <w:proofErr w:type="spellEnd"/>
      <w:r w:rsidRPr="003D659A">
        <w:rPr>
          <w:sz w:val="24"/>
          <w:szCs w:val="24"/>
        </w:rPr>
        <w:t>.</w:t>
      </w:r>
    </w:p>
    <w:p w:rsidR="00FD5B19" w:rsidRPr="003D659A" w:rsidRDefault="00FD5B19" w:rsidP="00FD5B19">
      <w:pPr>
        <w:pStyle w:val="20"/>
        <w:shd w:val="clear" w:color="auto" w:fill="auto"/>
        <w:spacing w:line="360" w:lineRule="auto"/>
        <w:rPr>
          <w:rStyle w:val="23"/>
          <w:b w:val="0"/>
          <w:sz w:val="24"/>
          <w:szCs w:val="24"/>
        </w:rPr>
      </w:pPr>
      <w:r w:rsidRPr="003D659A">
        <w:rPr>
          <w:rStyle w:val="23"/>
          <w:b w:val="0"/>
          <w:sz w:val="24"/>
          <w:szCs w:val="24"/>
        </w:rPr>
        <w:t xml:space="preserve">Уточнение представлений о </w:t>
      </w:r>
      <w:proofErr w:type="spellStart"/>
      <w:r w:rsidRPr="003D659A">
        <w:rPr>
          <w:rStyle w:val="23"/>
          <w:b w:val="0"/>
          <w:sz w:val="24"/>
          <w:szCs w:val="24"/>
        </w:rPr>
        <w:t>квиллинге</w:t>
      </w:r>
      <w:proofErr w:type="spellEnd"/>
      <w:r w:rsidRPr="003D659A">
        <w:rPr>
          <w:rStyle w:val="23"/>
          <w:b w:val="0"/>
          <w:sz w:val="24"/>
          <w:szCs w:val="24"/>
        </w:rPr>
        <w:t xml:space="preserve">, истории появления необходимых материалов, приспособлений. Закрепление техники кручения роллов. Техника выполнения усложненных, </w:t>
      </w:r>
      <w:proofErr w:type="spellStart"/>
      <w:r w:rsidRPr="003D659A">
        <w:rPr>
          <w:rStyle w:val="23"/>
          <w:b w:val="0"/>
          <w:sz w:val="24"/>
          <w:szCs w:val="24"/>
        </w:rPr>
        <w:t>многодетальных</w:t>
      </w:r>
      <w:proofErr w:type="spellEnd"/>
      <w:r w:rsidRPr="003D659A">
        <w:rPr>
          <w:rStyle w:val="23"/>
          <w:b w:val="0"/>
          <w:sz w:val="24"/>
          <w:szCs w:val="24"/>
        </w:rPr>
        <w:t xml:space="preserve"> работ с учетом законов колорита, композиции. Закрепление алгоритма выполнения работ.</w:t>
      </w:r>
    </w:p>
    <w:p w:rsidR="00FD5B19" w:rsidRPr="003D659A" w:rsidRDefault="00FD5B19" w:rsidP="00FD5B19">
      <w:pPr>
        <w:pStyle w:val="20"/>
        <w:shd w:val="clear" w:color="auto" w:fill="auto"/>
        <w:spacing w:line="360" w:lineRule="auto"/>
        <w:ind w:firstLine="426"/>
        <w:rPr>
          <w:rStyle w:val="23"/>
          <w:i/>
          <w:sz w:val="24"/>
          <w:szCs w:val="24"/>
        </w:rPr>
      </w:pPr>
      <w:r w:rsidRPr="003D659A">
        <w:rPr>
          <w:rStyle w:val="23"/>
          <w:i/>
          <w:sz w:val="24"/>
          <w:szCs w:val="24"/>
        </w:rPr>
        <w:t>Практика:</w:t>
      </w:r>
    </w:p>
    <w:p w:rsidR="00FD5B19" w:rsidRPr="003D659A" w:rsidRDefault="00FD5B19" w:rsidP="00FD5B19">
      <w:pPr>
        <w:pStyle w:val="20"/>
        <w:shd w:val="clear" w:color="auto" w:fill="auto"/>
        <w:spacing w:line="360" w:lineRule="auto"/>
        <w:rPr>
          <w:rStyle w:val="23"/>
          <w:b w:val="0"/>
          <w:sz w:val="24"/>
          <w:szCs w:val="24"/>
        </w:rPr>
      </w:pPr>
      <w:r w:rsidRPr="003D659A">
        <w:rPr>
          <w:rStyle w:val="23"/>
          <w:b w:val="0"/>
          <w:sz w:val="24"/>
          <w:szCs w:val="24"/>
        </w:rPr>
        <w:t xml:space="preserve">Выполнить полихромную, </w:t>
      </w:r>
      <w:proofErr w:type="spellStart"/>
      <w:r w:rsidRPr="003D659A">
        <w:rPr>
          <w:rStyle w:val="23"/>
          <w:b w:val="0"/>
          <w:sz w:val="24"/>
          <w:szCs w:val="24"/>
        </w:rPr>
        <w:t>многодетальную</w:t>
      </w:r>
      <w:proofErr w:type="spellEnd"/>
      <w:r w:rsidRPr="003D659A">
        <w:rPr>
          <w:rStyle w:val="23"/>
          <w:b w:val="0"/>
          <w:sz w:val="24"/>
          <w:szCs w:val="24"/>
        </w:rPr>
        <w:t xml:space="preserve"> работу, учитывая простейшие законы колорита и композици</w:t>
      </w:r>
      <w:proofErr w:type="gramStart"/>
      <w:r w:rsidRPr="003D659A">
        <w:rPr>
          <w:rStyle w:val="23"/>
          <w:b w:val="0"/>
          <w:sz w:val="24"/>
          <w:szCs w:val="24"/>
        </w:rPr>
        <w:t>и(</w:t>
      </w:r>
      <w:proofErr w:type="gramEnd"/>
      <w:r w:rsidRPr="003D659A">
        <w:rPr>
          <w:rStyle w:val="23"/>
          <w:b w:val="0"/>
          <w:sz w:val="24"/>
          <w:szCs w:val="24"/>
        </w:rPr>
        <w:t>панно, открытка, объемная форма).</w:t>
      </w:r>
    </w:p>
    <w:p w:rsidR="00FD5B19" w:rsidRDefault="00FD5B19" w:rsidP="00FD5B19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851"/>
        </w:tabs>
        <w:spacing w:line="360" w:lineRule="auto"/>
        <w:ind w:left="0" w:firstLine="426"/>
        <w:jc w:val="left"/>
      </w:pPr>
      <w:r>
        <w:rPr>
          <w:sz w:val="24"/>
          <w:szCs w:val="24"/>
        </w:rPr>
        <w:t>Сувениры.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Уточнение представлений о сувенире. Материалы, инструменты, необходимые, для его выполнения. Использование традиционных приемов в новой технике исполнения: </w:t>
      </w:r>
      <w:proofErr w:type="spellStart"/>
      <w:r>
        <w:rPr>
          <w:sz w:val="24"/>
          <w:szCs w:val="24"/>
        </w:rPr>
        <w:t>квиллинг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скрайпбукинг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кардмейкинг</w:t>
      </w:r>
      <w:proofErr w:type="spellEnd"/>
      <w:r>
        <w:rPr>
          <w:sz w:val="24"/>
          <w:szCs w:val="24"/>
        </w:rPr>
        <w:t xml:space="preserve"> и др. Подбор материалов, разработка тематики, техники исполнения сувенира, организация рабочего места.</w:t>
      </w:r>
      <w:r>
        <w:rPr>
          <w:sz w:val="24"/>
          <w:szCs w:val="24"/>
        </w:rPr>
        <w:tab/>
      </w:r>
    </w:p>
    <w:p w:rsidR="00FD5B19" w:rsidRDefault="00FD5B19" w:rsidP="00FD5B19">
      <w:pPr>
        <w:pStyle w:val="4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Выполнить сувенир по тематике, выбранной учащимися, соблюдая простейшие законы колорита и композиции, используя различную технику исполнения.</w:t>
      </w:r>
      <w:r>
        <w:rPr>
          <w:sz w:val="24"/>
          <w:szCs w:val="24"/>
        </w:rPr>
        <w:br/>
      </w:r>
    </w:p>
    <w:p w:rsidR="00FD5B19" w:rsidRDefault="00FD5B19" w:rsidP="00FD5B19">
      <w:pPr>
        <w:pStyle w:val="4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Раздел 3. Работа с волокнистыми материалами.</w:t>
      </w:r>
    </w:p>
    <w:p w:rsidR="00FD5B19" w:rsidRDefault="00FD5B19" w:rsidP="00FD5B19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1305"/>
        </w:tabs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Изонить</w:t>
      </w:r>
      <w:proofErr w:type="spellEnd"/>
      <w:r>
        <w:rPr>
          <w:sz w:val="24"/>
          <w:szCs w:val="24"/>
        </w:rPr>
        <w:t>.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об </w:t>
      </w:r>
      <w:proofErr w:type="spellStart"/>
      <w:r>
        <w:rPr>
          <w:sz w:val="24"/>
          <w:szCs w:val="24"/>
        </w:rPr>
        <w:t>изонити</w:t>
      </w:r>
      <w:proofErr w:type="spellEnd"/>
      <w:r>
        <w:rPr>
          <w:sz w:val="24"/>
          <w:szCs w:val="24"/>
        </w:rPr>
        <w:t xml:space="preserve">, история появления, ее использование. Материалы, инструменты для работы. Техника выполнения </w:t>
      </w:r>
      <w:proofErr w:type="spellStart"/>
      <w:r>
        <w:rPr>
          <w:sz w:val="24"/>
          <w:szCs w:val="24"/>
        </w:rPr>
        <w:t>изонити</w:t>
      </w:r>
      <w:proofErr w:type="spellEnd"/>
      <w:r>
        <w:rPr>
          <w:sz w:val="24"/>
          <w:szCs w:val="24"/>
        </w:rPr>
        <w:t xml:space="preserve"> по кругу. Правила безопасной работы иглой. Алгоритм подготовки иглы с ниткой к работе. Организация рабочего места.</w:t>
      </w:r>
    </w:p>
    <w:p w:rsidR="00FD5B19" w:rsidRDefault="00FD5B19" w:rsidP="00FD5B19">
      <w:pPr>
        <w:pStyle w:val="32"/>
        <w:keepNext/>
        <w:keepLines/>
        <w:shd w:val="clear" w:color="auto" w:fill="auto"/>
        <w:spacing w:line="360" w:lineRule="auto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Выполнить несложные сюжеты с использованием техники </w:t>
      </w:r>
      <w:proofErr w:type="spellStart"/>
      <w:r>
        <w:rPr>
          <w:sz w:val="24"/>
          <w:szCs w:val="24"/>
        </w:rPr>
        <w:t>изонити</w:t>
      </w:r>
      <w:proofErr w:type="spellEnd"/>
      <w:r>
        <w:rPr>
          <w:sz w:val="24"/>
          <w:szCs w:val="24"/>
        </w:rPr>
        <w:t xml:space="preserve"> с иглой и без нее (цветочные композиции, декоративная композиция и т.д.). Отработка навыков работы иглой и ниткой.</w:t>
      </w:r>
    </w:p>
    <w:p w:rsidR="00FD5B19" w:rsidRDefault="00FD5B19" w:rsidP="00FD5B19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1236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Аппликация из ниток.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Специфика аппликации из ниток, подготовка материала к работе, организация рабочего места. Техника выполнения многоцветной аппликации из ниток.</w:t>
      </w:r>
    </w:p>
    <w:p w:rsidR="00FD5B19" w:rsidRDefault="00FD5B19" w:rsidP="00FD5B19">
      <w:pPr>
        <w:pStyle w:val="4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Примеры задания учащимся: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Выполнить несложную по сюжету многоцветную аппликацию из ниток, так называемая «Насыпь», подготовить материал, подобрать по цвету, фактуре. Отработка навыков по работе с нитками, клеем.</w:t>
      </w:r>
    </w:p>
    <w:p w:rsidR="00FD5B19" w:rsidRDefault="00FD5B19" w:rsidP="00FD5B19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1236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Сувениры.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Разнообразие сувениров из волокнистых и других материалов. Виды материалов: пряжа, ленты, тесьма, </w:t>
      </w:r>
      <w:proofErr w:type="spellStart"/>
      <w:r>
        <w:rPr>
          <w:sz w:val="24"/>
          <w:szCs w:val="24"/>
        </w:rPr>
        <w:t>пайетки</w:t>
      </w:r>
      <w:proofErr w:type="spellEnd"/>
      <w:r>
        <w:rPr>
          <w:sz w:val="24"/>
          <w:szCs w:val="24"/>
        </w:rPr>
        <w:t>, шнур и т.д. Особенности работы с ними. Разработка тематики работы, подбор материалов в соответствии с ней, техники исполнения. Организация рабочего места.</w:t>
      </w:r>
    </w:p>
    <w:p w:rsidR="00FD5B19" w:rsidRDefault="00FD5B19" w:rsidP="00FD5B19">
      <w:pPr>
        <w:pStyle w:val="32"/>
        <w:keepNext/>
        <w:keepLines/>
        <w:shd w:val="clear" w:color="auto" w:fill="auto"/>
        <w:spacing w:line="360" w:lineRule="auto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Практика:</w:t>
      </w:r>
    </w:p>
    <w:p w:rsidR="00FD5B19" w:rsidRDefault="00FD5B19" w:rsidP="00FD5B19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Выполнить сувенир (игрушка из помпонов, композиция из лент, шнуров и т.д.) по тематике, выбранной учащимся, соблюдая простейшие эстетические критерии, используя различную технику исполнения.</w:t>
      </w:r>
      <w:r>
        <w:rPr>
          <w:sz w:val="24"/>
          <w:szCs w:val="24"/>
        </w:rPr>
        <w:br/>
      </w:r>
    </w:p>
    <w:p w:rsidR="00FD5B19" w:rsidRDefault="00FD5B19" w:rsidP="00FD5B19">
      <w:pPr>
        <w:pStyle w:val="10"/>
        <w:keepNext/>
        <w:keepLines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Посещение выставок, проведение экскурсий.</w:t>
      </w:r>
    </w:p>
    <w:p w:rsidR="00FD5B19" w:rsidRDefault="00FD5B19" w:rsidP="00FD5B19">
      <w:pPr>
        <w:pStyle w:val="4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Организация и проведение экскурсий.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Экскурсии в ЦВЗ на выставки работ детского творчества для знакомства с техникой выполнения поделок из разных материалов и способами их обработки.</w:t>
      </w:r>
    </w:p>
    <w:p w:rsidR="00FD5B19" w:rsidRDefault="00FD5B19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Экскурсии в Этнографический музей для закрепления знаний о способах украшения предметов быта разными народностями, использование разных материалов. Любимые, </w:t>
      </w:r>
      <w:r>
        <w:rPr>
          <w:sz w:val="24"/>
          <w:szCs w:val="24"/>
        </w:rPr>
        <w:lastRenderedPageBreak/>
        <w:t>характерные цветовые сочетания в декоре. Подведение итогов работы за год.</w:t>
      </w:r>
    </w:p>
    <w:p w:rsidR="00AA0537" w:rsidRDefault="00AA0537" w:rsidP="00FD5B19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</w:p>
    <w:p w:rsidR="00AA0537" w:rsidRPr="00AA0537" w:rsidRDefault="00AA0537" w:rsidP="00AA053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результаты:</w:t>
      </w:r>
    </w:p>
    <w:p w:rsidR="00AA0537" w:rsidRDefault="00AA0537" w:rsidP="00AA0537">
      <w:pPr>
        <w:tabs>
          <w:tab w:val="left" w:pos="2659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Стойкий интерес  к творческой деятельности, будут понимать важность творчества, умений и навыков для жизни в социуме</w:t>
      </w:r>
      <w:r w:rsidR="002852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="002852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•  Сформируется привычка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работать в коллективе, не бояться трудностей и доводить начатое дело до конца;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Предметные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2852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П</w:t>
      </w:r>
      <w:proofErr w:type="gramEnd"/>
      <w:r w:rsidR="002852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ополнится опыт о новых видах  материалов, их свойствах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использовать это в своей работе;</w:t>
      </w:r>
    </w:p>
    <w:p w:rsidR="00AA0537" w:rsidRDefault="0028522E" w:rsidP="00AA0537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Усовершенствуются навыки и</w:t>
      </w:r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пользоваться в работе различными инструментами и приспособлениями, рационально организовывать своё рабочее место;</w:t>
      </w:r>
    </w:p>
    <w:p w:rsidR="00AA0537" w:rsidRDefault="00B81A7B" w:rsidP="00AA0537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Разовьётся</w:t>
      </w:r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умение планировать процесс  выполнения разной сложности поделки, подбирать необходимые материалы и инструменты, учитывать в работе законы колорита и композиции, эстетические критерии; анализировать результаты своего труда.</w:t>
      </w:r>
    </w:p>
    <w:p w:rsidR="00AA0537" w:rsidRDefault="00AA0537" w:rsidP="00AA0537">
      <w:pPr>
        <w:tabs>
          <w:tab w:val="left" w:pos="265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</w:p>
    <w:p w:rsidR="00AA0537" w:rsidRDefault="00B81A7B" w:rsidP="00AA05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Сформируется</w:t>
      </w:r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умение использовать в работе знания, полученные в процессе обучения или </w:t>
      </w:r>
      <w:proofErr w:type="gramStart"/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найденных</w:t>
      </w:r>
      <w:proofErr w:type="gramEnd"/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самостоятельно;</w:t>
      </w:r>
    </w:p>
    <w:p w:rsidR="00AA0537" w:rsidRDefault="00B81A7B" w:rsidP="00AA05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•  Пополнится запас знаний</w:t>
      </w:r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такими понятиями как фактура, </w:t>
      </w:r>
      <w:proofErr w:type="spellStart"/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изонить</w:t>
      </w:r>
      <w:proofErr w:type="spellEnd"/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AA0537">
        <w:rPr>
          <w:sz w:val="24"/>
          <w:szCs w:val="24"/>
        </w:rPr>
        <w:t>скрайпбукинг</w:t>
      </w:r>
      <w:proofErr w:type="spellEnd"/>
      <w:r w:rsidR="00AA0537">
        <w:rPr>
          <w:sz w:val="24"/>
          <w:szCs w:val="24"/>
        </w:rPr>
        <w:t xml:space="preserve">, тесьма,  </w:t>
      </w:r>
      <w:proofErr w:type="spellStart"/>
      <w:r w:rsidR="00AA0537">
        <w:rPr>
          <w:sz w:val="24"/>
          <w:szCs w:val="24"/>
        </w:rPr>
        <w:t>кардмейкинг</w:t>
      </w:r>
      <w:proofErr w:type="spellEnd"/>
      <w:proofErr w:type="gramStart"/>
      <w:r w:rsidR="00AA0537">
        <w:rPr>
          <w:sz w:val="24"/>
          <w:szCs w:val="24"/>
        </w:rPr>
        <w:t xml:space="preserve"> ,</w:t>
      </w:r>
      <w:proofErr w:type="gramEnd"/>
      <w:r w:rsidR="00AA0537">
        <w:rPr>
          <w:sz w:val="24"/>
          <w:szCs w:val="24"/>
        </w:rPr>
        <w:t xml:space="preserve">  </w:t>
      </w:r>
      <w:proofErr w:type="spellStart"/>
      <w:r w:rsidR="00AA0537">
        <w:rPr>
          <w:sz w:val="24"/>
          <w:szCs w:val="24"/>
        </w:rPr>
        <w:t>пайетки</w:t>
      </w:r>
      <w:proofErr w:type="spellEnd"/>
      <w:r w:rsidR="00AA05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</w:t>
      </w:r>
    </w:p>
    <w:p w:rsidR="00AA0537" w:rsidRDefault="004C7716" w:rsidP="00AA053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Коррекционные</w:t>
      </w:r>
    </w:p>
    <w:p w:rsidR="00AA0537" w:rsidRDefault="00B81A7B" w:rsidP="00AA053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Усовершенствуется зрительное восприятие</w:t>
      </w:r>
      <w:r w:rsidR="00AA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формы, размера.</w:t>
      </w:r>
    </w:p>
    <w:p w:rsidR="00B81A7B" w:rsidRPr="00B81A7B" w:rsidRDefault="00B81A7B" w:rsidP="00AA053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Усовершенствуется тактильное восприятие и мелкая моторика</w:t>
      </w:r>
      <w:r w:rsidR="00AA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при работе с различными материалами и инструментами. </w:t>
      </w:r>
    </w:p>
    <w:p w:rsidR="00AA0537" w:rsidRPr="00A069CC" w:rsidRDefault="00AA0537" w:rsidP="00AA053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Пополнится опыт образов окружающего и предметного мира.</w:t>
      </w:r>
    </w:p>
    <w:p w:rsidR="00A069CC" w:rsidRDefault="00A069CC" w:rsidP="00A069CC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7716" w:rsidRDefault="004C7716">
      <w:pPr>
        <w:rPr>
          <w:rFonts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/>
          <w:color w:val="000000"/>
          <w:sz w:val="28"/>
          <w:szCs w:val="28"/>
          <w:lang w:eastAsia="ru-RU" w:bidi="ru-RU"/>
        </w:rPr>
        <w:br w:type="page"/>
      </w:r>
    </w:p>
    <w:p w:rsidR="00A069CC" w:rsidRPr="004C7716" w:rsidRDefault="004C7716" w:rsidP="00A069C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771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КАЛЕНДАРНО-ТЕМАТИЧЕСКОЕ ПЛАНИРОВАНИЕ </w:t>
      </w:r>
    </w:p>
    <w:p w:rsidR="00A069CC" w:rsidRDefault="00A069CC" w:rsidP="00A069CC">
      <w:pPr>
        <w:spacing w:line="240" w:lineRule="auto"/>
        <w:jc w:val="center"/>
        <w:rPr>
          <w:rFonts w:eastAsia="Arial Unicode MS" w:cs="Arial Unicode MS"/>
          <w:color w:val="000000"/>
          <w:sz w:val="28"/>
          <w:szCs w:val="28"/>
          <w:lang w:eastAsia="ru-RU" w:bidi="ru-RU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"/>
        <w:gridCol w:w="844"/>
        <w:gridCol w:w="23"/>
        <w:gridCol w:w="6357"/>
        <w:gridCol w:w="34"/>
        <w:gridCol w:w="1100"/>
        <w:gridCol w:w="34"/>
        <w:gridCol w:w="1276"/>
      </w:tblGrid>
      <w:tr w:rsidR="00A069CC" w:rsidTr="00A069CC">
        <w:tc>
          <w:tcPr>
            <w:tcW w:w="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часы</w:t>
            </w:r>
          </w:p>
        </w:tc>
      </w:tr>
      <w:tr w:rsidR="00A069CC" w:rsidTr="00A069CC">
        <w:tc>
          <w:tcPr>
            <w:tcW w:w="1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CC" w:rsidRDefault="00A069CC">
            <w:pPr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CC" w:rsidRDefault="00A069CC">
            <w:pPr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CC" w:rsidRDefault="00A069CC">
            <w:pPr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01.09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Организационное занятие. Уточнение списка. Повторение </w:t>
            </w:r>
            <w:proofErr w:type="gram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пройденного</w:t>
            </w:r>
            <w:proofErr w:type="gram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. Знакомство с планом. Техника безопасности на занятиях.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05.09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Техника безопасности на занятиях. Аппликация из бумаги.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08.09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многодетальной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обрывной аппликации.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12.09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обрывной по контуру аппликации.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15.09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Мозаичная аппликация. Начало работы по ее выполнению.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19.09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выполнению мозаичной аппликации.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22.09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сувениров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26.09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выполнению сувенира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29.09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с мозаичной аппликацией.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03.10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Аппликация: Отработка навыков резания криволинейных и сложных форм из бумаги.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06.10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Аппликация: Орнамент. Уточнение представлений, начало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10.10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выполнению орнамента.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13.10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Вырезание «хороводов» из полосы сложенной гармошкой.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17.10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Вырезание ажурных симметричных форм.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15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20.10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аппликации с применением декоративных приемов.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24.10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выполнению декоративной композиции.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27.10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Оригами: уточнение представлений, выполнение поделок.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31.10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03.11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07.11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10.11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Конструирование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14.11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Конструирование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17.11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Конструирование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21.11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конструированию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24.11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Дальнейшая работа по конструированию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28.11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конструированию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01.12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Плетение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05.12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Плетение из многоцветной бумаги.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rPr>
          <w:trHeight w:val="20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08.12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плетению.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rPr>
          <w:trHeight w:val="20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10.12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Елочные украшения: изготовление гирлянд и подвесов.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rPr>
          <w:trHeight w:val="20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12.12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изготовлению гирлянд и подвесов.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rPr>
          <w:trHeight w:val="20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19.12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изготовлению новогодних украшений.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rPr>
          <w:trHeight w:val="20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22.12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Изготовление елочных украшений, сувениров.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rPr>
          <w:trHeight w:val="20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26.12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Подведение итогов.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069CC" w:rsidTr="00A069CC">
        <w:trPr>
          <w:trHeight w:val="20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29.12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03.01</w:t>
            </w:r>
          </w:p>
          <w:p w:rsidR="00A069CC" w:rsidRDefault="00A069CC">
            <w:pPr>
              <w:spacing w:line="240" w:lineRule="auto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06.01</w:t>
            </w:r>
          </w:p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09.01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Государственный праздник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12.01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Правила техники безопасности на занятиях. Работа по выполнению изделий в технике оригами.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16.01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изделий в технике оригами.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19.01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Плетение из бумаги. Начало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23.01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плетению из бумаги.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26.01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плетению из бумаги.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30.01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 из волокнистых материалов. Начало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02.02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06.02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09.02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Дальнейшая работа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13.02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16.02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сувениров из бумаги и картона к праздникам.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20.02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выполнению сувениров из бумаги и картона к праздникам.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23.0</w:t>
            </w: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Государственный праздник.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27.02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над сувенирами к праздникам.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02.03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06.03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Изонить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: уточнение представлений об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изонити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. Начало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09.03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изонити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с иглой и без иглы.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13.03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Работа по выполнению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изонити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с иглой и без иглы.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16.03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изонити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с иглой и без иглы.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20.03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изонити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с иглой и без иглы.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23.03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Завершение работы с </w:t>
            </w:r>
            <w:proofErr w:type="spellStart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изонитью</w:t>
            </w:r>
            <w:proofErr w:type="spellEnd"/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27.03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30.03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приказу.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03.04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аппликации из яичной скорлупы.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06.04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 из яичной скорлупы.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10.04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выполнения аппликации из яичной скорлупы.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13.04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Игрушки-сувениры из волокнистых материалов: начало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17.0</w:t>
            </w: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Работа по выполнению игрушек-сувениров из </w:t>
            </w: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волокнистых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20.04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Продолжение работы по выполнению и игрушек-сувениров из волокнистых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24.04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выполнению игрушек-сувениров из волокнистых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27.04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Выполнение игрушек-сувениров из волокнистых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01.05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Государственный праздник.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04.05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Аппликация и конструирование из различных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08.05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Государственный праздник.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11.05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Работа по конструированию и аппликации из различных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15.05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Завершение работы по конструированию и аппликации из различных материалов.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18.05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Сувениры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22.05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Сувениры из бумаги и картона.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25.05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Подведение итогов работы за год.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069CC" w:rsidTr="00A06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Всего 144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CC" w:rsidRDefault="00A069C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eastAsia="ru-RU" w:bidi="ru-RU"/>
              </w:rPr>
              <w:t>120</w:t>
            </w:r>
          </w:p>
        </w:tc>
      </w:tr>
    </w:tbl>
    <w:p w:rsidR="00A069CC" w:rsidRDefault="00A069CC" w:rsidP="00A069CC">
      <w:pPr>
        <w:spacing w:line="240" w:lineRule="auto"/>
        <w:rPr>
          <w:rFonts w:eastAsia="Arial Unicode MS" w:cs="Arial Unicode MS"/>
          <w:color w:val="000000"/>
          <w:sz w:val="28"/>
          <w:szCs w:val="28"/>
          <w:lang w:eastAsia="ru-RU" w:bidi="ru-RU"/>
        </w:rPr>
      </w:pPr>
    </w:p>
    <w:p w:rsidR="00FD5B19" w:rsidRDefault="00FD5B19" w:rsidP="00FD5B19">
      <w:pPr>
        <w:pStyle w:val="20"/>
        <w:shd w:val="clear" w:color="auto" w:fill="auto"/>
        <w:spacing w:line="360" w:lineRule="auto"/>
        <w:ind w:firstLine="0"/>
        <w:rPr>
          <w:sz w:val="24"/>
          <w:szCs w:val="24"/>
          <w:lang w:bidi="ru-RU"/>
        </w:rPr>
      </w:pPr>
    </w:p>
    <w:p w:rsidR="00A069CC" w:rsidRDefault="00A069CC" w:rsidP="00FD5B19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</w:p>
    <w:p w:rsidR="004C7716" w:rsidRDefault="004C7716" w:rsidP="00FD5B19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</w:p>
    <w:p w:rsidR="004C7716" w:rsidRDefault="004C7716" w:rsidP="00FD5B19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</w:p>
    <w:p w:rsidR="004C7716" w:rsidRDefault="004C7716" w:rsidP="00FD5B19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</w:p>
    <w:p w:rsidR="004C7716" w:rsidRDefault="004C7716" w:rsidP="00FD5B19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</w:p>
    <w:p w:rsidR="004C7716" w:rsidRDefault="004C7716" w:rsidP="00FD5B19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</w:p>
    <w:p w:rsidR="004C7716" w:rsidRDefault="004C7716" w:rsidP="00FD5B19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</w:p>
    <w:p w:rsidR="004C7716" w:rsidRDefault="006B1B06" w:rsidP="00FD5B19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  <w:r>
        <w:rPr>
          <w:i w:val="0"/>
          <w:color w:val="000000"/>
          <w:sz w:val="24"/>
          <w:szCs w:val="24"/>
          <w:lang w:eastAsia="ru-RU" w:bidi="ru-RU"/>
        </w:rPr>
        <w:lastRenderedPageBreak/>
        <w:t>ОЦЕНОЧНЫЕ И МЕТОДИЧЕСКИЕ МАТЕРИАЛЫ</w:t>
      </w:r>
    </w:p>
    <w:p w:rsidR="004C7716" w:rsidRDefault="004C7716" w:rsidP="00FD5B19">
      <w:pPr>
        <w:pStyle w:val="30"/>
        <w:shd w:val="clear" w:color="auto" w:fill="auto"/>
        <w:spacing w:line="240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</w:p>
    <w:p w:rsidR="00FD5B19" w:rsidRPr="003D659A" w:rsidRDefault="00FD5B19" w:rsidP="00FD5B19">
      <w:pPr>
        <w:pStyle w:val="3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3D659A">
        <w:rPr>
          <w:i w:val="0"/>
          <w:color w:val="000000"/>
          <w:sz w:val="24"/>
          <w:szCs w:val="24"/>
          <w:lang w:eastAsia="ru-RU" w:bidi="ru-RU"/>
        </w:rPr>
        <w:t>Диагностические материалы для определения результатов и качества</w:t>
      </w:r>
    </w:p>
    <w:p w:rsidR="00FD5B19" w:rsidRPr="003D659A" w:rsidRDefault="00FD5B19" w:rsidP="00FD5B19">
      <w:pPr>
        <w:pStyle w:val="3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3D659A">
        <w:rPr>
          <w:i w:val="0"/>
          <w:sz w:val="24"/>
          <w:szCs w:val="24"/>
        </w:rPr>
        <w:t>образовательного (воспитательного) процесса.</w:t>
      </w:r>
      <w:r w:rsidRPr="003D659A">
        <w:rPr>
          <w:i w:val="0"/>
          <w:sz w:val="24"/>
          <w:szCs w:val="24"/>
        </w:rPr>
        <w:br/>
      </w:r>
    </w:p>
    <w:p w:rsidR="00FD5B19" w:rsidRDefault="00FD5B19" w:rsidP="00FD5B19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br/>
        <w:t>Главным приоритетом в работе с детьми ОВЗ является индивидуальный подход с учетом состояния здоровья ребенка. Индивидуальный подход зависит от способностей ребенка. Определить их помогает диагностика, которая зависит от решаемых задач на занятиях.</w:t>
      </w:r>
    </w:p>
    <w:p w:rsidR="00FD5B19" w:rsidRDefault="00FD5B19" w:rsidP="00FD5B19">
      <w:pPr>
        <w:rPr>
          <w:rFonts w:ascii="Times New Roman" w:hAnsi="Times New Roman" w:cs="Times New Roman"/>
          <w:sz w:val="24"/>
          <w:szCs w:val="24"/>
        </w:rPr>
      </w:pPr>
    </w:p>
    <w:p w:rsidR="00FD5B19" w:rsidRDefault="00FD5B19" w:rsidP="00FD5B19"/>
    <w:p w:rsidR="00FD5B19" w:rsidRDefault="00FD5B19" w:rsidP="00FD5B19">
      <w:pPr>
        <w:jc w:val="center"/>
      </w:pPr>
      <w:r>
        <w:rPr>
          <w:rStyle w:val="Calibri"/>
          <w:rFonts w:ascii="Times New Roman" w:hAnsi="Times New Roman" w:cs="Times New Roman"/>
          <w:sz w:val="24"/>
          <w:szCs w:val="24"/>
        </w:rPr>
        <w:t>I Знание об используемых материалах</w:t>
      </w:r>
    </w:p>
    <w:p w:rsidR="00FD5B19" w:rsidRDefault="00FD5B19" w:rsidP="00FD5B19">
      <w:pPr>
        <w:rPr>
          <w:rFonts w:eastAsia="Calibri"/>
        </w:rPr>
      </w:pPr>
    </w:p>
    <w:p w:rsidR="00FD5B19" w:rsidRDefault="00FD5B19" w:rsidP="00FD5B19">
      <w:pPr>
        <w:pStyle w:val="20"/>
        <w:shd w:val="clear" w:color="auto" w:fill="auto"/>
        <w:tabs>
          <w:tab w:val="left" w:pos="229"/>
        </w:tabs>
        <w:spacing w:line="240" w:lineRule="auto"/>
        <w:ind w:firstLine="0"/>
        <w:rPr>
          <w:rFonts w:eastAsia="Calibri"/>
          <w:sz w:val="24"/>
          <w:szCs w:val="24"/>
          <w:u w:val="single"/>
        </w:rPr>
      </w:pPr>
      <w:r>
        <w:rPr>
          <w:rStyle w:val="Calibri"/>
          <w:b w:val="0"/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год обучения</w:t>
      </w:r>
    </w:p>
    <w:p w:rsidR="00FD5B19" w:rsidRDefault="00FD5B19" w:rsidP="00FD5B19">
      <w:pPr>
        <w:pStyle w:val="20"/>
        <w:shd w:val="clear" w:color="auto" w:fill="auto"/>
        <w:tabs>
          <w:tab w:val="left" w:pos="267"/>
        </w:tabs>
        <w:spacing w:line="240" w:lineRule="auto"/>
        <w:ind w:firstLine="0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-   знать названия (бумага, нитки), виды, использование в быту.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</w:p>
    <w:p w:rsidR="00FD5B19" w:rsidRDefault="00FD5B19" w:rsidP="00FD5B19">
      <w:pPr>
        <w:pStyle w:val="20"/>
        <w:shd w:val="clear" w:color="auto" w:fill="auto"/>
        <w:tabs>
          <w:tab w:val="left" w:pos="296"/>
        </w:tabs>
        <w:spacing w:line="240" w:lineRule="auto"/>
        <w:ind w:firstLine="0"/>
        <w:rPr>
          <w:sz w:val="24"/>
          <w:szCs w:val="24"/>
          <w:u w:val="single"/>
        </w:rPr>
      </w:pPr>
      <w:r>
        <w:rPr>
          <w:rStyle w:val="Calibri"/>
          <w:b w:val="0"/>
          <w:sz w:val="24"/>
          <w:szCs w:val="24"/>
          <w:u w:val="single"/>
        </w:rPr>
        <w:t>II</w:t>
      </w:r>
      <w:r>
        <w:rPr>
          <w:sz w:val="24"/>
          <w:szCs w:val="24"/>
          <w:u w:val="single"/>
        </w:rPr>
        <w:t xml:space="preserve"> год обучения</w:t>
      </w:r>
    </w:p>
    <w:p w:rsidR="00FD5B19" w:rsidRDefault="00FD5B19" w:rsidP="00FD5B19">
      <w:pPr>
        <w:pStyle w:val="20"/>
        <w:shd w:val="clear" w:color="auto" w:fill="auto"/>
        <w:tabs>
          <w:tab w:val="left" w:pos="267"/>
        </w:tabs>
        <w:spacing w:line="240" w:lineRule="auto"/>
        <w:ind w:firstLine="0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-   уметь определить вид материала, его особенности;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  <w:t>-   знать способы обработки, как можно использовать.</w:t>
      </w:r>
    </w:p>
    <w:p w:rsidR="00FD5B19" w:rsidRDefault="00FD5B19" w:rsidP="00FD5B19">
      <w:pPr>
        <w:pStyle w:val="20"/>
        <w:shd w:val="clear" w:color="auto" w:fill="auto"/>
        <w:tabs>
          <w:tab w:val="left" w:pos="267"/>
        </w:tabs>
        <w:spacing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br/>
      </w:r>
    </w:p>
    <w:p w:rsidR="00FD5B19" w:rsidRDefault="00FD5B19" w:rsidP="00FD5B19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II Умения выполнять этапы технологического процесса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FD5B19" w:rsidRDefault="00FD5B19" w:rsidP="00FD5B1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Разметка с помощью шаблона</w:t>
      </w:r>
    </w:p>
    <w:p w:rsidR="00FD5B19" w:rsidRDefault="00FD5B19" w:rsidP="00FD5B19">
      <w:pPr>
        <w:pStyle w:val="20"/>
        <w:shd w:val="clear" w:color="auto" w:fill="auto"/>
        <w:tabs>
          <w:tab w:val="left" w:pos="229"/>
        </w:tabs>
        <w:spacing w:line="240" w:lineRule="auto"/>
        <w:ind w:firstLine="0"/>
        <w:rPr>
          <w:sz w:val="24"/>
          <w:szCs w:val="24"/>
          <w:u w:val="single"/>
        </w:rPr>
      </w:pPr>
      <w:r>
        <w:rPr>
          <w:rStyle w:val="Calibri"/>
          <w:b w:val="0"/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 год обучения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67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знать назначение шаблона;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67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уметь правильно располагать на листе бумаги, обводить по контуру шаблон.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</w:p>
    <w:p w:rsidR="00FD5B19" w:rsidRDefault="00FD5B19" w:rsidP="00FD5B19">
      <w:pPr>
        <w:pStyle w:val="20"/>
        <w:shd w:val="clear" w:color="auto" w:fill="auto"/>
        <w:tabs>
          <w:tab w:val="left" w:pos="296"/>
        </w:tabs>
        <w:spacing w:line="240" w:lineRule="auto"/>
        <w:ind w:firstLine="0"/>
        <w:rPr>
          <w:sz w:val="24"/>
          <w:szCs w:val="24"/>
          <w:u w:val="single"/>
        </w:rPr>
      </w:pPr>
      <w:r>
        <w:rPr>
          <w:rStyle w:val="Calibri"/>
          <w:b w:val="0"/>
          <w:sz w:val="24"/>
          <w:szCs w:val="24"/>
          <w:u w:val="single"/>
        </w:rPr>
        <w:t>II</w:t>
      </w:r>
      <w:r>
        <w:rPr>
          <w:sz w:val="24"/>
          <w:szCs w:val="24"/>
          <w:u w:val="single"/>
        </w:rPr>
        <w:t xml:space="preserve"> год обучения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правильно называть, определять возможность его использования;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экономно размещать шаблон на части листа бумаги или картона; 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правильно обводить шаблон, слегка наклоняя карандаш;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уметь правильно использовать шаблон при многократном его повторении.</w:t>
      </w:r>
    </w:p>
    <w:p w:rsidR="00FD5B19" w:rsidRDefault="00FD5B19" w:rsidP="00FD5B19">
      <w:pPr>
        <w:pStyle w:val="20"/>
        <w:shd w:val="clear" w:color="auto" w:fill="auto"/>
        <w:tabs>
          <w:tab w:val="left" w:pos="272"/>
        </w:tabs>
        <w:spacing w:line="240" w:lineRule="auto"/>
        <w:ind w:firstLine="0"/>
        <w:rPr>
          <w:sz w:val="24"/>
          <w:szCs w:val="24"/>
        </w:rPr>
      </w:pPr>
    </w:p>
    <w:p w:rsidR="00FD5B19" w:rsidRDefault="00FD5B19" w:rsidP="00FD5B1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807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Работа с ножницами</w:t>
      </w:r>
    </w:p>
    <w:p w:rsidR="00FD5B19" w:rsidRDefault="00FD5B19" w:rsidP="00FD5B19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год обучения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знать название, назначение инструмента;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proofErr w:type="gramStart"/>
      <w:r>
        <w:rPr>
          <w:rFonts w:eastAsia="Arial Unicode MS"/>
          <w:color w:val="000000"/>
          <w:sz w:val="24"/>
          <w:szCs w:val="24"/>
          <w:lang w:eastAsia="ru-RU" w:bidi="ru-RU"/>
        </w:rPr>
        <w:t>знать правила безопасного, правильного обращения с ножницами;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  <w:t>-   умение резать по прямой (произвольное), по четко очерченному контуру.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  <w:proofErr w:type="gramEnd"/>
    </w:p>
    <w:p w:rsidR="00FD5B19" w:rsidRDefault="00FD5B19" w:rsidP="00FD5B19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 год обучения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67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четко знать назначение инструмента;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67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использовать по назначению;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67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соблюдать правила безопасного обращения с ножницами;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уметь правильно вырезать сложные формы, поворачивая бумагу, а не ножницы.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  <w:r>
        <w:rPr>
          <w:sz w:val="24"/>
          <w:szCs w:val="24"/>
        </w:rPr>
        <w:lastRenderedPageBreak/>
        <w:br/>
      </w:r>
    </w:p>
    <w:p w:rsidR="00FD5B19" w:rsidRDefault="00FD5B19" w:rsidP="00FD5B1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1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Определение алгоритма работы</w:t>
      </w:r>
    </w:p>
    <w:p w:rsidR="00FD5B19" w:rsidRDefault="00FD5B19" w:rsidP="00FD5B19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год обучения</w:t>
      </w:r>
    </w:p>
    <w:p w:rsidR="00FD5B19" w:rsidRDefault="00FD5B19" w:rsidP="00FD5B19">
      <w:pPr>
        <w:pStyle w:val="20"/>
        <w:shd w:val="clear" w:color="auto" w:fill="auto"/>
        <w:tabs>
          <w:tab w:val="left" w:pos="272"/>
        </w:tabs>
        <w:spacing w:line="240" w:lineRule="auto"/>
        <w:ind w:firstLine="0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-   знать тему, назначение изделия;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участвовать в подборе материалов, подготовке инструментов, приспособлений;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привлекать к анализу своего труда.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</w:p>
    <w:p w:rsidR="00FD5B19" w:rsidRDefault="00FD5B19" w:rsidP="00FD5B19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 год обучения</w:t>
      </w:r>
    </w:p>
    <w:p w:rsidR="00FD5B19" w:rsidRDefault="00FD5B19" w:rsidP="00FD5B19">
      <w:pPr>
        <w:pStyle w:val="20"/>
        <w:shd w:val="clear" w:color="auto" w:fill="auto"/>
        <w:tabs>
          <w:tab w:val="left" w:pos="272"/>
          <w:tab w:val="left" w:pos="8494"/>
        </w:tabs>
        <w:spacing w:line="240" w:lineRule="auto"/>
        <w:ind w:firstLine="0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-   определять назначение изделия, способ изготовления;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  <w:tab w:val="left" w:pos="8738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подбирать необходимые материалы, инструменты;</w:t>
      </w:r>
      <w:r>
        <w:rPr>
          <w:rFonts w:eastAsia="Arial Unicode MS"/>
          <w:color w:val="000000"/>
          <w:sz w:val="24"/>
          <w:szCs w:val="24"/>
          <w:lang w:eastAsia="ru-RU" w:bidi="ru-RU"/>
        </w:rPr>
        <w:tab/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  <w:t>-   знать последовательность выполнения работы;</w:t>
      </w:r>
    </w:p>
    <w:p w:rsidR="00FD5B19" w:rsidRDefault="00FD5B19" w:rsidP="00FD5B19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-   уметь анализировать результаты.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  <w:r>
        <w:rPr>
          <w:sz w:val="24"/>
          <w:szCs w:val="24"/>
        </w:rPr>
        <w:br/>
      </w:r>
    </w:p>
    <w:p w:rsidR="00FD5B19" w:rsidRDefault="00FD5B19" w:rsidP="00FD5B19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культуры труда, совершенствование трудовых навыков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FD5B19" w:rsidRDefault="00FD5B19" w:rsidP="00FD5B19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-   знать материалы, инструменты, необходимые в работе;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  <w:t>-   умение организовать свое рабочее место так, чтобы не было ничего лишнего, а необходимые материалы, инструменты располагать в таком порядке, чтобы ими было удобно пользоваться;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рационально использовать необходимые материалы;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аккуратность выполнения работы;</w:t>
      </w:r>
    </w:p>
    <w:p w:rsidR="00FD5B19" w:rsidRPr="003D659A" w:rsidRDefault="00FD5B19" w:rsidP="003D659A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уборка рабочего места.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  <w:r w:rsidRPr="003D659A">
        <w:rPr>
          <w:sz w:val="24"/>
          <w:szCs w:val="24"/>
        </w:rPr>
        <w:br/>
      </w:r>
      <w:r w:rsidR="003D659A" w:rsidRPr="003D659A">
        <w:rPr>
          <w:b/>
          <w:sz w:val="24"/>
          <w:szCs w:val="24"/>
        </w:rPr>
        <w:t xml:space="preserve">                   </w:t>
      </w:r>
      <w:r w:rsidRPr="003D659A">
        <w:rPr>
          <w:b/>
          <w:sz w:val="24"/>
          <w:szCs w:val="24"/>
        </w:rPr>
        <w:t>I</w:t>
      </w:r>
      <w:r w:rsidRPr="003D659A">
        <w:rPr>
          <w:b/>
        </w:rPr>
        <w:t>V</w:t>
      </w:r>
      <w:r w:rsidRPr="003D659A">
        <w:rPr>
          <w:b/>
          <w:color w:val="000000"/>
          <w:sz w:val="24"/>
          <w:szCs w:val="24"/>
          <w:lang w:eastAsia="ru-RU" w:bidi="ru-RU"/>
        </w:rPr>
        <w:t xml:space="preserve"> Знание основных эстетических критериев</w:t>
      </w:r>
      <w:r w:rsidRPr="003D659A">
        <w:rPr>
          <w:b/>
          <w:color w:val="000000"/>
          <w:sz w:val="24"/>
          <w:szCs w:val="24"/>
          <w:lang w:eastAsia="ru-RU" w:bidi="ru-RU"/>
        </w:rPr>
        <w:br/>
      </w:r>
    </w:p>
    <w:p w:rsidR="00FD5B19" w:rsidRDefault="00FD5B19" w:rsidP="00FD5B19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год обучения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знать основные и производные цвета;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знать сочетаемость цветов;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понимать эстетику выполняемой работы.</w:t>
      </w:r>
      <w:r>
        <w:rPr>
          <w:rFonts w:eastAsia="Arial Unicode MS"/>
          <w:color w:val="000000"/>
          <w:sz w:val="24"/>
          <w:szCs w:val="24"/>
          <w:lang w:val="en-US" w:eastAsia="ru-RU" w:bidi="ru-RU"/>
        </w:rPr>
        <w:br/>
      </w:r>
    </w:p>
    <w:p w:rsidR="00FD5B19" w:rsidRDefault="00FD5B19" w:rsidP="00FD5B19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 год обучения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использовать в работе разнообразие цветовой палитры;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  <w:tab w:val="left" w:pos="8590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учитывать сочетаемость цветов;</w:t>
      </w:r>
      <w:r>
        <w:rPr>
          <w:rFonts w:eastAsia="Arial Unicode MS"/>
          <w:color w:val="000000"/>
          <w:sz w:val="24"/>
          <w:szCs w:val="24"/>
          <w:lang w:eastAsia="ru-RU" w:bidi="ru-RU"/>
        </w:rPr>
        <w:tab/>
      </w:r>
    </w:p>
    <w:p w:rsidR="00FD5B19" w:rsidRDefault="00FD5B19" w:rsidP="00FD5B19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-   добиваться красивого, аккуратного, своеобразного выполнения работы;</w:t>
      </w:r>
    </w:p>
    <w:p w:rsidR="00FD5B19" w:rsidRDefault="00FD5B19" w:rsidP="00FD5B19">
      <w:pPr>
        <w:pStyle w:val="20"/>
        <w:numPr>
          <w:ilvl w:val="0"/>
          <w:numId w:val="10"/>
        </w:numPr>
        <w:shd w:val="clear" w:color="auto" w:fill="auto"/>
        <w:tabs>
          <w:tab w:val="left" w:pos="272"/>
        </w:tabs>
        <w:spacing w:line="240" w:lineRule="auto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уметь анализировать работу над созданием поделки.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</w:p>
    <w:p w:rsidR="00FD5B19" w:rsidRDefault="00FD5B19" w:rsidP="00FD5B19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Уровни освоения программы: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FD5B19" w:rsidRDefault="00FD5B19" w:rsidP="00FD5B19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/>
        </w:rPr>
        <w:t>Высокий уровень - выполняет самостоятельно задание.</w:t>
      </w:r>
    </w:p>
    <w:p w:rsidR="00FD5B19" w:rsidRDefault="00FD5B19" w:rsidP="00FD5B19">
      <w:r>
        <w:rPr>
          <w:rFonts w:eastAsia="Arial Unicode MS"/>
        </w:rPr>
        <w:t>Средний уровень - делает с помощью педагога или товарищей.</w:t>
      </w:r>
    </w:p>
    <w:p w:rsidR="00FD5B19" w:rsidRDefault="00FD5B19" w:rsidP="00FD5B19">
      <w:r>
        <w:rPr>
          <w:rFonts w:eastAsia="Arial Unicode MS"/>
        </w:rPr>
        <w:t>Низкий уровень - не может выполнить задание.</w:t>
      </w:r>
    </w:p>
    <w:p w:rsidR="00FD5B19" w:rsidRDefault="00FD5B19" w:rsidP="00FD5B19">
      <w:r>
        <w:rPr>
          <w:rFonts w:eastAsia="Arial Unicode MS"/>
        </w:rPr>
        <w:t>Необходимо отметить, что в первый год обучения попадают дети и первого второго классов. Диагностика их знаний и умений отличается друг от друга.</w:t>
      </w:r>
    </w:p>
    <w:p w:rsidR="00FD5B19" w:rsidRDefault="00FD5B19" w:rsidP="00FD5B19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br/>
      </w:r>
      <w:proofErr w:type="gramStart"/>
      <w:r>
        <w:rPr>
          <w:rStyle w:val="Calibri"/>
          <w:sz w:val="24"/>
          <w:szCs w:val="24"/>
        </w:rPr>
        <w:t xml:space="preserve">Основные методы: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наблюдение, беседа, тестовые задания, анализ продуктов детской деятельности, опрос родителей, воспитателей, учителей, врача.</w:t>
      </w:r>
      <w:r>
        <w:rPr>
          <w:rFonts w:eastAsia="Arial Unicode MS"/>
          <w:color w:val="000000"/>
          <w:sz w:val="24"/>
          <w:szCs w:val="24"/>
          <w:lang w:eastAsia="ru-RU" w:bidi="ru-RU"/>
        </w:rPr>
        <w:br/>
      </w:r>
      <w:proofErr w:type="gramEnd"/>
    </w:p>
    <w:p w:rsidR="00FD5B19" w:rsidRDefault="00FD5B19" w:rsidP="00FD5B19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/>
        </w:rPr>
        <w:t>Диагностика проходит не только в начале и конце, но и на протяжении всего учебного года.</w:t>
      </w:r>
    </w:p>
    <w:p w:rsidR="00FD5B19" w:rsidRDefault="00FD5B19" w:rsidP="00FD5B19">
      <w:pPr>
        <w:rPr>
          <w:rFonts w:eastAsia="Arial Unicode MS"/>
        </w:rPr>
      </w:pPr>
      <w:r>
        <w:rPr>
          <w:rFonts w:eastAsia="Arial Unicode MS"/>
        </w:rPr>
        <w:t>Она помогает разобраться с ситуацией поведения ребенка, с причиной отставания ребенка, позволяет индивидуально подбирать тематику работ каждому обучаемому, определяет, кого смело можно бра</w:t>
      </w:r>
      <w:r w:rsidR="00EE71F3">
        <w:rPr>
          <w:rFonts w:eastAsia="Arial Unicode MS"/>
        </w:rPr>
        <w:t>ть себе в помощь.</w:t>
      </w:r>
    </w:p>
    <w:p w:rsidR="00FD5B19" w:rsidRDefault="00EE71F3" w:rsidP="003D659A">
      <w:r>
        <w:rPr>
          <w:rFonts w:eastAsia="Arial Unicode MS"/>
        </w:rPr>
        <w:t>о</w:t>
      </w:r>
      <w:r w:rsidR="00FD5B19">
        <w:rPr>
          <w:rFonts w:eastAsia="Arial Unicode MS"/>
        </w:rPr>
        <w:t>сновные ошибки детей в работе с материалами</w:t>
      </w:r>
    </w:p>
    <w:p w:rsidR="00FD5B19" w:rsidRDefault="00FD5B19" w:rsidP="00FD5B19">
      <w:pPr>
        <w:pStyle w:val="a5"/>
        <w:numPr>
          <w:ilvl w:val="0"/>
          <w:numId w:val="11"/>
        </w:numPr>
        <w:spacing w:after="0" w:line="240" w:lineRule="auto"/>
        <w:rPr>
          <w:rFonts w:eastAsia="Times New Roman"/>
          <w:u w:val="single"/>
        </w:rPr>
      </w:pPr>
      <w:r>
        <w:rPr>
          <w:rFonts w:eastAsia="Arial Unicode MS"/>
          <w:u w:val="single"/>
        </w:rPr>
        <w:t>При</w:t>
      </w:r>
      <w:r>
        <w:rPr>
          <w:u w:val="single"/>
        </w:rPr>
        <w:t xml:space="preserve"> работе с ножницами:</w:t>
      </w:r>
    </w:p>
    <w:p w:rsidR="00FD5B19" w:rsidRDefault="00FD5B19" w:rsidP="00FD5B19">
      <w:pPr>
        <w:ind w:left="426"/>
      </w:pPr>
      <w:r>
        <w:rPr>
          <w:rFonts w:eastAsia="Arial Unicode MS"/>
        </w:rPr>
        <w:t>-  знают правила безопасного обращения, но не всегда выполняют (неправильно    кладут на стол и держат концами вверх во время работы);</w:t>
      </w:r>
    </w:p>
    <w:p w:rsidR="00FD5B19" w:rsidRDefault="00FD5B19" w:rsidP="00FD5B19">
      <w:pPr>
        <w:ind w:firstLine="426"/>
      </w:pPr>
      <w:r>
        <w:rPr>
          <w:rFonts w:eastAsia="Arial Unicode MS"/>
        </w:rPr>
        <w:t>-  не всегда режут ножницами по контуру, не умеют вырезать угл</w:t>
      </w:r>
      <w:proofErr w:type="gramStart"/>
      <w:r>
        <w:rPr>
          <w:rFonts w:eastAsia="Arial Unicode MS"/>
        </w:rPr>
        <w:t>ы(</w:t>
      </w:r>
      <w:proofErr w:type="gramEnd"/>
      <w:r>
        <w:rPr>
          <w:rFonts w:eastAsia="Arial Unicode MS"/>
        </w:rPr>
        <w:t>встречный рез);</w:t>
      </w:r>
    </w:p>
    <w:p w:rsidR="00FD5B19" w:rsidRDefault="00FD5B19" w:rsidP="00FD5B19">
      <w:pPr>
        <w:ind w:firstLine="426"/>
      </w:pPr>
      <w:r>
        <w:rPr>
          <w:rFonts w:eastAsia="Arial Unicode MS"/>
        </w:rPr>
        <w:t>-  неправильно вырезают мелкие детали из целого листа бумаги;</w:t>
      </w:r>
    </w:p>
    <w:p w:rsidR="00FD5B19" w:rsidRDefault="00FD5B19" w:rsidP="00FD5B19">
      <w:pPr>
        <w:ind w:firstLine="426"/>
      </w:pPr>
      <w:r>
        <w:rPr>
          <w:rFonts w:eastAsia="Arial Unicode MS"/>
        </w:rPr>
        <w:t>-  вырезая округлые формы, поворачивают ножницы, а не бумагу.</w:t>
      </w:r>
      <w:r>
        <w:rPr>
          <w:rFonts w:eastAsia="Arial Unicode MS"/>
        </w:rPr>
        <w:br/>
      </w:r>
    </w:p>
    <w:p w:rsidR="00FD5B19" w:rsidRDefault="00FD5B19" w:rsidP="00FD5B19">
      <w:pPr>
        <w:pStyle w:val="a5"/>
        <w:numPr>
          <w:ilvl w:val="0"/>
          <w:numId w:val="11"/>
        </w:numPr>
        <w:spacing w:after="0" w:line="240" w:lineRule="auto"/>
        <w:rPr>
          <w:u w:val="single"/>
        </w:rPr>
      </w:pPr>
      <w:r>
        <w:rPr>
          <w:rFonts w:eastAsia="Arial Unicode MS"/>
          <w:u w:val="single"/>
        </w:rPr>
        <w:t>При</w:t>
      </w:r>
      <w:r>
        <w:rPr>
          <w:u w:val="single"/>
        </w:rPr>
        <w:t xml:space="preserve"> работе с шаблоном:</w:t>
      </w:r>
    </w:p>
    <w:p w:rsidR="00FD5B19" w:rsidRDefault="00FD5B19" w:rsidP="00FD5B19">
      <w:pPr>
        <w:ind w:left="426"/>
      </w:pPr>
      <w:r>
        <w:rPr>
          <w:rFonts w:eastAsia="Arial Unicode MS"/>
        </w:rPr>
        <w:t>-  путают понятия - шаблон и трафарет;</w:t>
      </w:r>
    </w:p>
    <w:p w:rsidR="00FD5B19" w:rsidRDefault="00FD5B19" w:rsidP="00FD5B19">
      <w:pPr>
        <w:ind w:left="426"/>
      </w:pPr>
      <w:r>
        <w:rPr>
          <w:rFonts w:eastAsia="Arial Unicode MS"/>
        </w:rPr>
        <w:t>-  располагают шаблон посередине листа, а не с краю;</w:t>
      </w:r>
    </w:p>
    <w:p w:rsidR="00FD5B19" w:rsidRDefault="00FD5B19" w:rsidP="00FD5B19">
      <w:pPr>
        <w:ind w:left="426"/>
      </w:pPr>
      <w:r>
        <w:rPr>
          <w:rFonts w:eastAsia="Arial Unicode MS"/>
        </w:rPr>
        <w:t>-  при многократном повторении изображений шаблон размечают правильно после упоминания.</w:t>
      </w:r>
      <w:r>
        <w:rPr>
          <w:rFonts w:eastAsia="Arial Unicode MS"/>
        </w:rPr>
        <w:br/>
      </w:r>
    </w:p>
    <w:p w:rsidR="00FD5B19" w:rsidRDefault="00FD5B19" w:rsidP="00FD5B19">
      <w:pPr>
        <w:pStyle w:val="a5"/>
        <w:numPr>
          <w:ilvl w:val="0"/>
          <w:numId w:val="11"/>
        </w:numPr>
        <w:spacing w:after="0" w:line="240" w:lineRule="auto"/>
        <w:rPr>
          <w:u w:val="single"/>
        </w:rPr>
      </w:pPr>
      <w:r>
        <w:rPr>
          <w:u w:val="single"/>
        </w:rPr>
        <w:t>При планировании технологий:</w:t>
      </w:r>
    </w:p>
    <w:p w:rsidR="00FD5B19" w:rsidRDefault="00FD5B19" w:rsidP="00FD5B19">
      <w:pPr>
        <w:ind w:left="426"/>
      </w:pPr>
      <w:r>
        <w:rPr>
          <w:rFonts w:eastAsia="Arial Unicode MS"/>
        </w:rPr>
        <w:t>-  не всегда понимают зависимость подбора материалов, инструментов от технологии выполнения работы;</w:t>
      </w:r>
    </w:p>
    <w:p w:rsidR="00FD5B19" w:rsidRDefault="00FD5B19" w:rsidP="00FD5B19">
      <w:pPr>
        <w:ind w:left="426"/>
      </w:pPr>
      <w:r>
        <w:rPr>
          <w:rFonts w:eastAsia="Arial Unicode MS"/>
        </w:rPr>
        <w:t>-  при планировании - пропускают этапы работы, особенно связанные с подготовкой рабочего места, материалов, а также - с разметкой и раскроем деталей.</w:t>
      </w:r>
    </w:p>
    <w:p w:rsidR="00FD5B19" w:rsidRDefault="00FD5B19" w:rsidP="00FD5B19"/>
    <w:p w:rsidR="00BF5030" w:rsidRDefault="00BF5030" w:rsidP="00BF5030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1 Формой подведения итогов </w:t>
      </w:r>
      <w:r>
        <w:rPr>
          <w:sz w:val="24"/>
          <w:szCs w:val="24"/>
        </w:rPr>
        <w:t>реализации программы является участие в выставках, ярмарках детских работ как внутри учреждения, так и за его пределами.</w:t>
      </w:r>
    </w:p>
    <w:p w:rsidR="00BF5030" w:rsidRDefault="00BF5030" w:rsidP="00BF5030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BF5030" w:rsidRDefault="00BF5030" w:rsidP="00BF5030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sz w:val="24"/>
          <w:szCs w:val="24"/>
        </w:rPr>
      </w:pPr>
    </w:p>
    <w:p w:rsidR="00BF5030" w:rsidRDefault="00BF5030" w:rsidP="00BF5030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sz w:val="24"/>
          <w:szCs w:val="24"/>
        </w:rPr>
      </w:pPr>
    </w:p>
    <w:p w:rsidR="00BF5030" w:rsidRDefault="00BF5030" w:rsidP="00BF5030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sz w:val="24"/>
          <w:szCs w:val="24"/>
        </w:rPr>
      </w:pPr>
    </w:p>
    <w:p w:rsidR="00BF5030" w:rsidRDefault="00BF5030" w:rsidP="00BF5030">
      <w:pPr>
        <w:pStyle w:val="20"/>
        <w:shd w:val="clear" w:color="auto" w:fill="auto"/>
        <w:tabs>
          <w:tab w:val="left" w:pos="318"/>
        </w:tabs>
        <w:spacing w:line="360" w:lineRule="auto"/>
        <w:ind w:firstLine="0"/>
        <w:rPr>
          <w:sz w:val="24"/>
          <w:szCs w:val="24"/>
        </w:rPr>
      </w:pPr>
    </w:p>
    <w:p w:rsidR="00FD5B19" w:rsidRPr="00FD5B19" w:rsidRDefault="006B1B06" w:rsidP="00FD5B19">
      <w:pPr>
        <w:jc w:val="center"/>
        <w:rPr>
          <w:rFonts w:ascii="Arial" w:hAnsi="Arial" w:cs="Arial"/>
          <w:sz w:val="20"/>
          <w:szCs w:val="20"/>
        </w:rPr>
      </w:pPr>
      <w:r w:rsidRPr="006B1B06">
        <w:rPr>
          <w:rFonts w:ascii="Arial" w:hAnsi="Arial" w:cs="Arial"/>
          <w:b/>
          <w:sz w:val="20"/>
          <w:szCs w:val="20"/>
        </w:rPr>
        <w:lastRenderedPageBreak/>
        <w:t xml:space="preserve">УЧЕБНО-МЕТОДИЧЕСКИЙ КОМПЛЕКС ПРОГРАММЫ </w:t>
      </w:r>
      <w:r w:rsidRPr="006B1B06">
        <w:rPr>
          <w:rFonts w:ascii="Arial" w:hAnsi="Arial" w:cs="Arial"/>
          <w:b/>
          <w:sz w:val="20"/>
          <w:szCs w:val="20"/>
        </w:rPr>
        <w:br/>
      </w:r>
      <w:r w:rsidR="003D659A">
        <w:rPr>
          <w:rFonts w:ascii="Arial" w:hAnsi="Arial" w:cs="Arial"/>
          <w:sz w:val="20"/>
          <w:szCs w:val="20"/>
        </w:rPr>
        <w:t>объединения «Умелые ручки</w:t>
      </w:r>
      <w:r w:rsidR="00FD5B19" w:rsidRPr="00FD5B19">
        <w:rPr>
          <w:rFonts w:ascii="Arial" w:hAnsi="Arial" w:cs="Arial"/>
          <w:sz w:val="20"/>
          <w:szCs w:val="20"/>
        </w:rPr>
        <w:t xml:space="preserve">»  </w:t>
      </w: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103"/>
        <w:gridCol w:w="3402"/>
      </w:tblGrid>
      <w:tr w:rsidR="00EB29B9" w:rsidRPr="00FD5B19" w:rsidTr="006B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Литература по разделам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Методические пособия</w:t>
            </w:r>
          </w:p>
        </w:tc>
      </w:tr>
      <w:tr w:rsidR="00EB29B9" w:rsidRPr="00FD5B19" w:rsidTr="006B1B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1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б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в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б   </w:t>
            </w:r>
            <w:r w:rsidRPr="00FD5B19">
              <w:rPr>
                <w:rFonts w:ascii="Arial" w:hAnsi="Arial" w:cs="Arial"/>
                <w:sz w:val="20"/>
                <w:szCs w:val="20"/>
              </w:rPr>
              <w:t>2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в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3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б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Дополнительная общеобразовательная программа «Прикладной дизайн»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 xml:space="preserve">•   «Возвращение к истокам», учебно-методическое пособие под редакцией Т.А.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Шпикаловой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, М. 2000г.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В.З. Денисова, М.В.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Венедиктова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«Обучение ориентировке в пространстве учащихся специальной (коррекционной) школы III-IV вида»  ООО ИПТК «Логос» ВОС Москва – 2007г. 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Т. Образцова «Логические игры для детей» ООО ИПТК «Логос» ВОС Москва – 2010г. 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E10E3D" w:rsidRPr="00FD5B1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instrText xml:space="preserve"> =1</w:instrText>
            </w:r>
            <w:r w:rsidRPr="00FD5B1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instrText>\* Roman</w:instrText>
            </w:r>
            <w:r w:rsidR="00E10E3D" w:rsidRPr="00FD5B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D5B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</w:t>
            </w:r>
            <w:r w:rsidR="00E10E3D" w:rsidRPr="00FD5B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Работа с бумагой и картоном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Гусакова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М.А. «Аппликация», Москва, «Просвещение», 2007г.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•   Докучаева И.Л. «Мастерим бумажный мир», «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Диаман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Спб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, 2007г.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•   Долженко Г. «Поделки из бумаги», «Академия развития», Ярославль, 2010г.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Дорожин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Ю. «Простые узоры и орнаменты», Москва-Синтез, 2000г.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•   И. Жукова «Оригами» ЭКСМО, Москва – 2013г.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•   И. Жукова «Оригами. Фигурки животных» ЭКСМО, Москва – 2013г.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В. Корнеева, В. Самохвал «Оригами. Энциклопедия»,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Аст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-Пресс, Москва – 2013г.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Л. Наумова «Бумажные овечки», ЭКСМО, Москва, 2014г. 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Соколова С. «Игрушки из бумаги», «Литера»,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Спб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, 2009г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Тарабарина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Т. «Оригами и развитие ребенка», «Академия развития», Ярославль, 2006г.   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Формин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М. «Открытки своими руками», Арт-Родник, Москва – 2012г.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Шмитт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Г. «</w:t>
            </w:r>
            <w:proofErr w:type="gramStart"/>
            <w:r w:rsidRPr="00FD5B19">
              <w:rPr>
                <w:rFonts w:ascii="Arial" w:hAnsi="Arial" w:cs="Arial"/>
                <w:sz w:val="20"/>
                <w:szCs w:val="20"/>
              </w:rPr>
              <w:t>Современный</w:t>
            </w:r>
            <w:proofErr w:type="gramEnd"/>
            <w:r w:rsidRPr="00FD5B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квиллинг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», ООО «Издательство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Астрель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», Москва – 2013г.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Щеблыкин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И. «Аппликационные работы в начальных классах», «Просвещение», Москва – 2003г.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Методические разработки </w: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• «Актуализация традиционных приемов </w:t>
            </w:r>
            <w:r w:rsidR="00EB29B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sz w:val="20"/>
                <w:szCs w:val="20"/>
              </w:rPr>
              <w:t>прикладного дизайна и адаптация их</w:t>
            </w:r>
            <w:r w:rsidR="00EB29B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для слабовидящих детей»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«Мозаичная аппликация из журнальной </w:t>
            </w:r>
            <w:r w:rsidR="00EB29B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sz w:val="20"/>
                <w:szCs w:val="20"/>
              </w:rPr>
              <w:t>бумаги»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•  «Практика организации прикладного</w:t>
            </w:r>
            <w:r w:rsidR="00EB29B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творчества слабовидящих детей</w:t>
            </w:r>
            <w:r w:rsidR="00EB29B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младшего школьного возраста»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E10E3D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instrText xml:space="preserve"> =1</w:instrText>
            </w:r>
            <w:r w:rsidR="00FD5B19" w:rsidRPr="00FD5B1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instrText>\* Roman</w:instrTex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5B19" w:rsidRPr="00FD5B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</w: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Работа с бумагой и картоном</w:t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</w:t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D5B19" w:rsidRPr="00FD5B19">
              <w:rPr>
                <w:rFonts w:ascii="Arial" w:hAnsi="Arial" w:cs="Arial"/>
                <w:i/>
                <w:sz w:val="20"/>
                <w:szCs w:val="20"/>
              </w:rPr>
              <w:t xml:space="preserve">Демонстрационный материал </w:t>
            </w:r>
            <w:r w:rsidR="00FD5B19" w:rsidRPr="00FD5B1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t>•   Готовые поделки по темам программы: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B19">
              <w:rPr>
                <w:rFonts w:ascii="Arial" w:hAnsi="Arial" w:cs="Arial"/>
                <w:sz w:val="20"/>
                <w:szCs w:val="20"/>
              </w:rPr>
              <w:t>•   Аппликация «орнамент»</w:t>
            </w:r>
          </w:p>
          <w:p w:rsidR="00FD5B19" w:rsidRPr="00FD5B19" w:rsidRDefault="00EB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t>•   Мозаичная аппликация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B19">
              <w:rPr>
                <w:rFonts w:ascii="Arial" w:hAnsi="Arial" w:cs="Arial"/>
                <w:sz w:val="20"/>
                <w:szCs w:val="20"/>
              </w:rPr>
              <w:t>•   Сувениры из бумаги и картона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B19">
              <w:rPr>
                <w:rFonts w:ascii="Arial" w:hAnsi="Arial" w:cs="Arial"/>
                <w:sz w:val="20"/>
                <w:szCs w:val="20"/>
              </w:rPr>
              <w:t>•   Игрушки в технике оригами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B19">
              <w:rPr>
                <w:rFonts w:ascii="Arial" w:hAnsi="Arial" w:cs="Arial"/>
                <w:sz w:val="20"/>
                <w:szCs w:val="20"/>
              </w:rPr>
              <w:t>•   Плетеные коврики из бумажных полос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B19">
              <w:rPr>
                <w:rFonts w:ascii="Arial" w:hAnsi="Arial" w:cs="Arial"/>
                <w:sz w:val="20"/>
                <w:szCs w:val="20"/>
              </w:rPr>
              <w:t>•   Новогодние украшения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Квиллинг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i/>
                <w:sz w:val="20"/>
                <w:szCs w:val="20"/>
              </w:rPr>
              <w:t>Мультимедийное обеспечение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EB2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B19">
              <w:rPr>
                <w:rFonts w:ascii="Arial" w:hAnsi="Arial" w:cs="Arial"/>
                <w:sz w:val="20"/>
                <w:szCs w:val="20"/>
              </w:rPr>
              <w:t>•   Презентация на темы: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«Орнамент»</w: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«Аппликация»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«Мозаика»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«Бумага в нашей жизни» 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«Оригами» 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«Плетение»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Квиллинг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i/>
                <w:sz w:val="20"/>
                <w:szCs w:val="20"/>
              </w:rPr>
              <w:t>Раздаточный материал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EB2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5B19">
              <w:rPr>
                <w:rFonts w:ascii="Arial" w:hAnsi="Arial" w:cs="Arial"/>
                <w:sz w:val="20"/>
                <w:szCs w:val="20"/>
              </w:rPr>
              <w:t>•   Технологические карты по темам: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EB29B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оригами - схемы выполнения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EB29B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аппликация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многодетальная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EB29B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D5B19">
              <w:rPr>
                <w:rFonts w:ascii="Arial" w:hAnsi="Arial" w:cs="Arial"/>
                <w:sz w:val="20"/>
                <w:szCs w:val="20"/>
              </w:rPr>
              <w:t>орнамент из геометрических фигур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EB29B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D5B19">
              <w:rPr>
                <w:rFonts w:ascii="Arial" w:hAnsi="Arial" w:cs="Arial"/>
                <w:sz w:val="20"/>
                <w:szCs w:val="20"/>
              </w:rPr>
              <w:t>вырезание снежинок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EB29B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D5B19">
              <w:rPr>
                <w:rFonts w:ascii="Arial" w:hAnsi="Arial" w:cs="Arial"/>
                <w:sz w:val="20"/>
                <w:szCs w:val="20"/>
              </w:rPr>
              <w:t>разметка с помощью шаблона</w:t>
            </w:r>
          </w:p>
        </w:tc>
      </w:tr>
    </w:tbl>
    <w:p w:rsidR="006B1B06" w:rsidRDefault="006B1B06" w:rsidP="00FD5B19">
      <w:pPr>
        <w:rPr>
          <w:rFonts w:ascii="Arial" w:hAnsi="Arial" w:cs="Arial"/>
          <w:sz w:val="20"/>
          <w:szCs w:val="20"/>
        </w:rPr>
      </w:pPr>
    </w:p>
    <w:p w:rsidR="006B1B06" w:rsidRDefault="006B1B06" w:rsidP="00FD5B19">
      <w:pPr>
        <w:rPr>
          <w:rFonts w:ascii="Arial" w:hAnsi="Arial" w:cs="Arial"/>
          <w:sz w:val="20"/>
          <w:szCs w:val="20"/>
        </w:rPr>
      </w:pPr>
    </w:p>
    <w:p w:rsidR="006B1B06" w:rsidRDefault="006B1B06" w:rsidP="00FD5B19">
      <w:pPr>
        <w:rPr>
          <w:rFonts w:ascii="Arial" w:hAnsi="Arial" w:cs="Arial"/>
          <w:sz w:val="20"/>
          <w:szCs w:val="20"/>
        </w:rPr>
      </w:pPr>
    </w:p>
    <w:p w:rsidR="00FD5B19" w:rsidRPr="00FD5B19" w:rsidRDefault="00FD5B19" w:rsidP="00FD5B19">
      <w:pPr>
        <w:rPr>
          <w:rFonts w:ascii="Arial" w:hAnsi="Arial" w:cs="Arial"/>
          <w:sz w:val="20"/>
          <w:szCs w:val="20"/>
        </w:rPr>
      </w:pPr>
      <w:r w:rsidRPr="00FD5B19">
        <w:rPr>
          <w:rFonts w:ascii="Arial" w:hAnsi="Arial" w:cs="Arial"/>
          <w:sz w:val="20"/>
          <w:szCs w:val="20"/>
        </w:rPr>
        <w:lastRenderedPageBreak/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3"/>
        <w:gridCol w:w="2496"/>
        <w:gridCol w:w="3296"/>
        <w:gridCol w:w="3347"/>
      </w:tblGrid>
      <w:tr w:rsidR="00FD5B19" w:rsidRPr="00FD5B19" w:rsidTr="00FD5B1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Литература по разделам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Методические пособия</w:t>
            </w:r>
          </w:p>
        </w:tc>
      </w:tr>
      <w:tr w:rsidR="00FD5B19" w:rsidRPr="00FD5B19" w:rsidTr="00FD5B1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1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б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в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б  </w:t>
            </w:r>
            <w:r w:rsidRPr="00FD5B19">
              <w:rPr>
                <w:rFonts w:ascii="Arial" w:hAnsi="Arial" w:cs="Arial"/>
                <w:sz w:val="20"/>
                <w:szCs w:val="20"/>
              </w:rPr>
              <w:t>2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в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3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б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Pr="00FD5B19">
              <w:rPr>
                <w:rFonts w:ascii="Arial" w:hAnsi="Arial" w:cs="Arial"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Дополнительная общеобразовательная программа «Прикладной дизайн»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9" w:rsidRPr="00FD5B19" w:rsidRDefault="00E10E3D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instrText xml:space="preserve"> =1</w:instrText>
            </w:r>
            <w:r w:rsidR="00FD5B19" w:rsidRPr="00FD5B1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instrText>\* Roman</w:instrTex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5B19" w:rsidRPr="00FD5B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</w: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instrText xml:space="preserve"> =1</w:instrText>
            </w:r>
            <w:r w:rsidR="00FD5B19" w:rsidRPr="00FD5B1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instrText>\* Roman</w:instrTex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5B19" w:rsidRPr="00FD5B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</w: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Работа с волокнистыми материалами</w:t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t xml:space="preserve">•   </w:t>
            </w:r>
            <w:proofErr w:type="spellStart"/>
            <w:r w:rsidR="00FD5B19" w:rsidRPr="00FD5B19">
              <w:rPr>
                <w:rFonts w:ascii="Arial" w:hAnsi="Arial" w:cs="Arial"/>
                <w:sz w:val="20"/>
                <w:szCs w:val="20"/>
              </w:rPr>
              <w:t>Белошистова</w:t>
            </w:r>
            <w:proofErr w:type="spellEnd"/>
            <w:r w:rsidR="00FD5B19" w:rsidRPr="00FD5B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D5B19" w:rsidRPr="00FD5B19">
              <w:rPr>
                <w:rFonts w:ascii="Arial" w:hAnsi="Arial" w:cs="Arial"/>
                <w:sz w:val="20"/>
                <w:szCs w:val="20"/>
              </w:rPr>
              <w:t>А.,</w:t>
            </w:r>
            <w:proofErr w:type="gramEnd"/>
            <w:r w:rsidR="00FD5B19" w:rsidRPr="00FD5B19">
              <w:rPr>
                <w:rFonts w:ascii="Arial" w:hAnsi="Arial" w:cs="Arial"/>
                <w:sz w:val="20"/>
                <w:szCs w:val="20"/>
              </w:rPr>
              <w:t xml:space="preserve"> Жукова О. «Волшебные ниточки», АРКТИ, Москва, 2008г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</w:t>
            </w:r>
            <w:proofErr w:type="spellStart"/>
            <w:r w:rsidR="00FD5B19" w:rsidRPr="00FD5B19">
              <w:rPr>
                <w:rFonts w:ascii="Arial" w:hAnsi="Arial" w:cs="Arial"/>
                <w:sz w:val="20"/>
                <w:szCs w:val="20"/>
              </w:rPr>
              <w:t>Бурундукова</w:t>
            </w:r>
            <w:proofErr w:type="spellEnd"/>
            <w:r w:rsidR="00FD5B19" w:rsidRPr="00FD5B19">
              <w:rPr>
                <w:rFonts w:ascii="Arial" w:hAnsi="Arial" w:cs="Arial"/>
                <w:sz w:val="20"/>
                <w:szCs w:val="20"/>
              </w:rPr>
              <w:t xml:space="preserve"> Л.И. «Волшебная </w:t>
            </w:r>
            <w:proofErr w:type="spellStart"/>
            <w:r w:rsidR="00FD5B19" w:rsidRPr="00FD5B19">
              <w:rPr>
                <w:rFonts w:ascii="Arial" w:hAnsi="Arial" w:cs="Arial"/>
                <w:sz w:val="20"/>
                <w:szCs w:val="20"/>
              </w:rPr>
              <w:t>изонить</w:t>
            </w:r>
            <w:proofErr w:type="spellEnd"/>
            <w:r w:rsidR="00FD5B19" w:rsidRPr="00FD5B19"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 w:rsidR="00FD5B19" w:rsidRPr="00FD5B19">
              <w:rPr>
                <w:rFonts w:ascii="Arial" w:hAnsi="Arial" w:cs="Arial"/>
                <w:sz w:val="20"/>
                <w:szCs w:val="20"/>
              </w:rPr>
              <w:t>Аст</w:t>
            </w:r>
            <w:proofErr w:type="spellEnd"/>
            <w:r w:rsidR="00FD5B19" w:rsidRPr="00FD5B19">
              <w:rPr>
                <w:rFonts w:ascii="Arial" w:hAnsi="Arial" w:cs="Arial"/>
                <w:sz w:val="20"/>
                <w:szCs w:val="20"/>
              </w:rPr>
              <w:t>-Пресс Книга, Москва – 2013г.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Гусарова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Н. «Техника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изонити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», Детство-Пресс,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Спб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, 2000г.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•   Калк Б. «Веселые игрушки из помпонов», «Академия развития», Ярославлю, 2007г.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Крупенская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Н. «Поделки из помпонов», Айрис-Пресс, Москва – 2008г.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•   Леонова О. «Рисуем нитью», «Литера»,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Спб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, 2012г.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 xml:space="preserve">•  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Юрюм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, Жасмин «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Амигурами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из помпонов»,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Аст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 xml:space="preserve"> Кладезь  Москва – 2013г.</w:t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9" w:rsidRPr="00FD5B19" w:rsidRDefault="00E10E3D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instrText xml:space="preserve"> =1</w:instrText>
            </w:r>
            <w:r w:rsidR="00FD5B19" w:rsidRPr="00FD5B1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instrText>\* Roman</w:instrTex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5B19" w:rsidRPr="00FD5B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</w: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instrText xml:space="preserve"> =1</w:instrText>
            </w:r>
            <w:r w:rsidR="00FD5B19" w:rsidRPr="00FD5B1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instrText>\* Roman</w:instrTex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5B19" w:rsidRPr="00FD5B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</w: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Работа с волокнистыми материалами</w:t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D5B19" w:rsidRPr="00FD5B19">
              <w:rPr>
                <w:rFonts w:ascii="Arial" w:hAnsi="Arial" w:cs="Arial"/>
                <w:i/>
                <w:sz w:val="20"/>
                <w:szCs w:val="20"/>
              </w:rPr>
              <w:t>Демонстрационный материал</w:t>
            </w:r>
            <w:r w:rsidR="00FD5B19" w:rsidRPr="00FD5B1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t>•   Готовые поделки по темам программы: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t xml:space="preserve">•   </w:t>
            </w:r>
            <w:proofErr w:type="spellStart"/>
            <w:r w:rsidR="00FD5B19" w:rsidRPr="00FD5B19">
              <w:rPr>
                <w:rFonts w:ascii="Arial" w:hAnsi="Arial" w:cs="Arial"/>
                <w:sz w:val="20"/>
                <w:szCs w:val="20"/>
              </w:rPr>
              <w:t>Изонить</w:t>
            </w:r>
            <w:proofErr w:type="spellEnd"/>
            <w:r w:rsidR="00FD5B19" w:rsidRPr="00FD5B19">
              <w:rPr>
                <w:rFonts w:ascii="Arial" w:hAnsi="Arial" w:cs="Arial"/>
                <w:sz w:val="20"/>
                <w:szCs w:val="20"/>
              </w:rPr>
              <w:t>, выполненная иглой, без иглы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t>•   Игрушки из помпонов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t>•   Аппликация из ниток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br/>
            </w:r>
            <w:r w:rsidR="00FD5B19"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D5B19" w:rsidRPr="00FD5B19">
              <w:rPr>
                <w:rFonts w:ascii="Arial" w:hAnsi="Arial" w:cs="Arial"/>
                <w:sz w:val="20"/>
                <w:szCs w:val="20"/>
              </w:rPr>
              <w:t>•   Сувениры из волокнистых материалов</w:t>
            </w:r>
          </w:p>
          <w:p w:rsidR="00FD5B19" w:rsidRPr="00FD5B19" w:rsidRDefault="00FD5B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5B19" w:rsidRPr="00FD5B19" w:rsidRDefault="00FD5B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5B19">
              <w:rPr>
                <w:rFonts w:ascii="Arial" w:hAnsi="Arial" w:cs="Arial"/>
                <w:i/>
                <w:sz w:val="20"/>
                <w:szCs w:val="20"/>
              </w:rPr>
              <w:t>Мультимедийное обеспечение</w:t>
            </w:r>
          </w:p>
          <w:p w:rsidR="00FD5B19" w:rsidRPr="00FD5B19" w:rsidRDefault="00FD5B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•   Презентация на темы:</w:t>
            </w:r>
          </w:p>
          <w:p w:rsidR="00FD5B19" w:rsidRPr="00FD5B19" w:rsidRDefault="00FD5B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i/>
                <w:sz w:val="20"/>
                <w:szCs w:val="20"/>
              </w:rPr>
              <w:t xml:space="preserve"> «</w:t>
            </w:r>
            <w:proofErr w:type="spellStart"/>
            <w:r w:rsidRPr="00FD5B19">
              <w:rPr>
                <w:rFonts w:ascii="Arial" w:hAnsi="Arial" w:cs="Arial"/>
                <w:i/>
                <w:sz w:val="20"/>
                <w:szCs w:val="20"/>
              </w:rPr>
              <w:t>Изонить</w:t>
            </w:r>
            <w:proofErr w:type="spellEnd"/>
            <w:r w:rsidRPr="00FD5B19">
              <w:rPr>
                <w:rFonts w:ascii="Arial" w:hAnsi="Arial" w:cs="Arial"/>
                <w:i/>
                <w:sz w:val="20"/>
                <w:szCs w:val="20"/>
              </w:rPr>
              <w:t>»</w:t>
            </w:r>
            <w:r w:rsidRPr="00FD5B1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i/>
                <w:sz w:val="20"/>
                <w:szCs w:val="20"/>
              </w:rPr>
              <w:t xml:space="preserve"> «Аппликация»</w:t>
            </w:r>
            <w:r w:rsidRPr="00FD5B1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i/>
                <w:sz w:val="20"/>
                <w:szCs w:val="20"/>
              </w:rPr>
              <w:t xml:space="preserve"> «Помпоны - история их появления»</w:t>
            </w:r>
            <w:r w:rsidRPr="00FD5B19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i/>
                <w:sz w:val="20"/>
                <w:szCs w:val="20"/>
              </w:rPr>
              <w:t>Раздаточный материал</w:t>
            </w:r>
            <w:r w:rsidRPr="00FD5B1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FD5B19">
              <w:rPr>
                <w:rFonts w:ascii="Arial" w:hAnsi="Arial" w:cs="Arial"/>
                <w:sz w:val="20"/>
                <w:szCs w:val="20"/>
              </w:rPr>
              <w:t>•   Технологические карты по темам: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•   Этапы выполнения помпонов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•   Схемы выполнения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изонити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D5B19">
              <w:rPr>
                <w:rFonts w:ascii="Arial" w:hAnsi="Arial" w:cs="Arial"/>
                <w:sz w:val="20"/>
                <w:szCs w:val="20"/>
              </w:rPr>
              <w:t xml:space="preserve"> •   Аппликация из ниток «насыпь»</w:t>
            </w:r>
          </w:p>
          <w:p w:rsidR="00FD5B19" w:rsidRPr="00FD5B19" w:rsidRDefault="00FD5B19">
            <w:pPr>
              <w:tabs>
                <w:tab w:val="left" w:pos="30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br/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t>Дидактические игры</w:t>
            </w:r>
            <w:r w:rsidRPr="00FD5B1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D5B19" w:rsidRPr="00FD5B19" w:rsidRDefault="00FD5B19">
            <w:pPr>
              <w:rPr>
                <w:rFonts w:ascii="Arial" w:hAnsi="Arial" w:cs="Arial"/>
                <w:sz w:val="20"/>
                <w:szCs w:val="20"/>
              </w:rPr>
            </w:pPr>
            <w:r w:rsidRPr="00FD5B19">
              <w:rPr>
                <w:rFonts w:ascii="Arial" w:hAnsi="Arial" w:cs="Arial"/>
                <w:sz w:val="20"/>
                <w:szCs w:val="20"/>
              </w:rPr>
              <w:t>«Подбери детали по цвету»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«Составь орнамент из геометрических фигур»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>«Составь узор из готовых форм»</w:t>
            </w:r>
            <w:r w:rsidRPr="00FD5B19">
              <w:rPr>
                <w:rFonts w:ascii="Arial" w:hAnsi="Arial" w:cs="Arial"/>
                <w:sz w:val="20"/>
                <w:szCs w:val="20"/>
              </w:rPr>
              <w:br/>
              <w:t xml:space="preserve">«Подбери нитки для помпонов, </w:t>
            </w:r>
            <w:proofErr w:type="spellStart"/>
            <w:r w:rsidRPr="00FD5B19">
              <w:rPr>
                <w:rFonts w:ascii="Arial" w:hAnsi="Arial" w:cs="Arial"/>
                <w:sz w:val="20"/>
                <w:szCs w:val="20"/>
              </w:rPr>
              <w:t>изонити</w:t>
            </w:r>
            <w:proofErr w:type="spellEnd"/>
            <w:r w:rsidRPr="00FD5B1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D5B19" w:rsidRPr="00FD5B19" w:rsidRDefault="00FD5B19">
            <w:pPr>
              <w:tabs>
                <w:tab w:val="left" w:pos="30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B19" w:rsidRPr="00FD5B19" w:rsidRDefault="00FD5B19" w:rsidP="00FD5B19">
      <w:pPr>
        <w:rPr>
          <w:rFonts w:ascii="Arial" w:hAnsi="Arial" w:cs="Arial"/>
          <w:sz w:val="20"/>
          <w:szCs w:val="20"/>
        </w:rPr>
      </w:pPr>
    </w:p>
    <w:p w:rsidR="00FD5B19" w:rsidRPr="00FD5B19" w:rsidRDefault="00FD5B19" w:rsidP="00FD5B19">
      <w:pPr>
        <w:pStyle w:val="20"/>
        <w:shd w:val="clear" w:color="auto" w:fill="auto"/>
        <w:spacing w:line="360" w:lineRule="auto"/>
        <w:ind w:firstLine="0"/>
        <w:rPr>
          <w:rFonts w:ascii="Arial" w:hAnsi="Arial" w:cs="Arial"/>
          <w:sz w:val="20"/>
          <w:szCs w:val="20"/>
          <w:lang w:bidi="ru-RU"/>
        </w:rPr>
      </w:pPr>
    </w:p>
    <w:p w:rsidR="00EB29B9" w:rsidRDefault="00EB29B9" w:rsidP="00EB2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электронных образовательных ресурсов</w:t>
      </w:r>
    </w:p>
    <w:p w:rsidR="00EB29B9" w:rsidRDefault="00EB29B9" w:rsidP="00EB29B9">
      <w:pPr>
        <w:jc w:val="center"/>
        <w:rPr>
          <w:b/>
          <w:sz w:val="28"/>
          <w:szCs w:val="28"/>
        </w:rPr>
      </w:pP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Единая коллекция цифровых образовательных ресурсов.</w:t>
      </w:r>
    </w:p>
    <w:p w:rsidR="00EB29B9" w:rsidRDefault="00EB29B9" w:rsidP="00EB29B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http://school-collection.edu.ru</w:t>
      </w: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образование. Информационный портал.</w:t>
      </w:r>
    </w:p>
    <w:p w:rsidR="00EB29B9" w:rsidRDefault="00EB29B9" w:rsidP="00EB29B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http://dopedu.ru</w:t>
      </w: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сеть работников образования. http://nsportal.ru.</w:t>
      </w:r>
    </w:p>
    <w:p w:rsidR="00EB29B9" w:rsidRDefault="00EB29B9" w:rsidP="00EB29B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Дополнительное образование</w:t>
      </w: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Открытый класс. Сетевые образовательные сообщества.</w:t>
      </w:r>
    </w:p>
    <w:p w:rsidR="00EB29B9" w:rsidRDefault="00EB29B9" w:rsidP="00EB29B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http://www.openclass.ru</w:t>
      </w: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Сеть творческих учителей.   http://www.it-n.ru</w:t>
      </w: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центр информационно-образовательных ресурсов.</w:t>
      </w:r>
    </w:p>
    <w:p w:rsidR="00EB29B9" w:rsidRDefault="00EB29B9" w:rsidP="00EB29B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http://fcior.edu.ru</w:t>
      </w: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Институт новых технологий.  http://www.int-edu.ru</w:t>
      </w: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Российский образовательный портал.  http://www.school.edu.ru</w:t>
      </w: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Единое окно доступа к образовательным ресурсам.</w:t>
      </w:r>
    </w:p>
    <w:p w:rsidR="00EB29B9" w:rsidRDefault="00EB29B9" w:rsidP="00EB29B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http://window.edu.ru</w:t>
      </w:r>
    </w:p>
    <w:p w:rsidR="00EB29B9" w:rsidRDefault="00EB29B9" w:rsidP="00EB29B9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Потенциал: образовательный журнал для школьников и учителей.</w:t>
      </w:r>
    </w:p>
    <w:p w:rsidR="00EB29B9" w:rsidRDefault="00EB29B9" w:rsidP="00EB29B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http://potential.org.ru</w:t>
      </w:r>
    </w:p>
    <w:p w:rsidR="0076622B" w:rsidRPr="00FD5B19" w:rsidRDefault="0076622B" w:rsidP="006848D0">
      <w:pPr>
        <w:rPr>
          <w:rFonts w:ascii="Arial" w:hAnsi="Arial" w:cs="Arial"/>
          <w:sz w:val="20"/>
          <w:szCs w:val="20"/>
        </w:rPr>
      </w:pPr>
    </w:p>
    <w:sectPr w:rsidR="0076622B" w:rsidRPr="00FD5B19" w:rsidSect="003948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4B3"/>
    <w:multiLevelType w:val="multilevel"/>
    <w:tmpl w:val="41F6CAD4"/>
    <w:lvl w:ilvl="0">
      <w:start w:val="2"/>
      <w:numFmt w:val="decimal"/>
      <w:lvlText w:val="%1."/>
      <w:lvlJc w:val="left"/>
      <w:pPr>
        <w:ind w:left="387" w:hanging="387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B414653"/>
    <w:multiLevelType w:val="multilevel"/>
    <w:tmpl w:val="2A2C54D4"/>
    <w:lvl w:ilvl="0">
      <w:start w:val="3"/>
      <w:numFmt w:val="decimal"/>
      <w:lvlText w:val="%1."/>
      <w:lvlJc w:val="left"/>
      <w:pPr>
        <w:ind w:left="365" w:hanging="365"/>
      </w:pPr>
    </w:lvl>
    <w:lvl w:ilvl="1">
      <w:start w:val="1"/>
      <w:numFmt w:val="decimal"/>
      <w:lvlText w:val="%1.%2."/>
      <w:lvlJc w:val="left"/>
      <w:pPr>
        <w:ind w:left="791" w:hanging="36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24E8176E"/>
    <w:multiLevelType w:val="hybridMultilevel"/>
    <w:tmpl w:val="7D06D970"/>
    <w:lvl w:ilvl="0" w:tplc="AEAA6058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651C8"/>
    <w:multiLevelType w:val="multilevel"/>
    <w:tmpl w:val="362C9FD4"/>
    <w:lvl w:ilvl="0">
      <w:start w:val="2"/>
      <w:numFmt w:val="decimal"/>
      <w:lvlText w:val="%1."/>
      <w:lvlJc w:val="left"/>
      <w:pPr>
        <w:ind w:left="387" w:hanging="387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72A13A8"/>
    <w:multiLevelType w:val="multilevel"/>
    <w:tmpl w:val="80CECCEE"/>
    <w:lvl w:ilvl="0">
      <w:start w:val="3"/>
      <w:numFmt w:val="decimal"/>
      <w:lvlText w:val="%1."/>
      <w:lvlJc w:val="left"/>
      <w:pPr>
        <w:ind w:left="365" w:hanging="365"/>
      </w:pPr>
    </w:lvl>
    <w:lvl w:ilvl="1">
      <w:start w:val="2"/>
      <w:numFmt w:val="decimal"/>
      <w:lvlText w:val="%1.%2."/>
      <w:lvlJc w:val="left"/>
      <w:pPr>
        <w:ind w:left="791" w:hanging="36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>
    <w:nsid w:val="3CEC7B0A"/>
    <w:multiLevelType w:val="multilevel"/>
    <w:tmpl w:val="26202328"/>
    <w:lvl w:ilvl="0">
      <w:start w:val="2"/>
      <w:numFmt w:val="decimal"/>
      <w:lvlText w:val="%1."/>
      <w:lvlJc w:val="left"/>
      <w:pPr>
        <w:ind w:left="387" w:hanging="387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4B9F68CB"/>
    <w:multiLevelType w:val="hybridMultilevel"/>
    <w:tmpl w:val="B58E7CE6"/>
    <w:lvl w:ilvl="0" w:tplc="0C488C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3F31"/>
    <w:multiLevelType w:val="hybridMultilevel"/>
    <w:tmpl w:val="274CED34"/>
    <w:lvl w:ilvl="0" w:tplc="35A0B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320085"/>
    <w:multiLevelType w:val="hybridMultilevel"/>
    <w:tmpl w:val="3074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F4250"/>
    <w:multiLevelType w:val="multilevel"/>
    <w:tmpl w:val="784C667C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17E7A31"/>
    <w:multiLevelType w:val="multilevel"/>
    <w:tmpl w:val="AA7843F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2CF6953"/>
    <w:multiLevelType w:val="multilevel"/>
    <w:tmpl w:val="E9C48184"/>
    <w:lvl w:ilvl="0">
      <w:start w:val="2"/>
      <w:numFmt w:val="decimal"/>
      <w:lvlText w:val="%1."/>
      <w:lvlJc w:val="left"/>
      <w:pPr>
        <w:ind w:left="387" w:hanging="387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7F6A69CE"/>
    <w:multiLevelType w:val="multilevel"/>
    <w:tmpl w:val="BE7AEA6C"/>
    <w:lvl w:ilvl="0">
      <w:start w:val="3"/>
      <w:numFmt w:val="decimal"/>
      <w:lvlText w:val="%1."/>
      <w:lvlJc w:val="left"/>
      <w:pPr>
        <w:ind w:left="387" w:hanging="387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FB"/>
    <w:rsid w:val="00034E8E"/>
    <w:rsid w:val="00122E90"/>
    <w:rsid w:val="00137D62"/>
    <w:rsid w:val="001456A4"/>
    <w:rsid w:val="0015612B"/>
    <w:rsid w:val="001A3277"/>
    <w:rsid w:val="001C5D7F"/>
    <w:rsid w:val="001D6711"/>
    <w:rsid w:val="001F4246"/>
    <w:rsid w:val="0025482A"/>
    <w:rsid w:val="00276194"/>
    <w:rsid w:val="0028522E"/>
    <w:rsid w:val="002B217B"/>
    <w:rsid w:val="002F59C7"/>
    <w:rsid w:val="00332A16"/>
    <w:rsid w:val="0039486F"/>
    <w:rsid w:val="003C3BDE"/>
    <w:rsid w:val="003D63DE"/>
    <w:rsid w:val="003D659A"/>
    <w:rsid w:val="004168C3"/>
    <w:rsid w:val="00461246"/>
    <w:rsid w:val="00473FFE"/>
    <w:rsid w:val="004C7716"/>
    <w:rsid w:val="005766E4"/>
    <w:rsid w:val="005909E6"/>
    <w:rsid w:val="00595F8D"/>
    <w:rsid w:val="005A44A3"/>
    <w:rsid w:val="005A5E89"/>
    <w:rsid w:val="00682EA3"/>
    <w:rsid w:val="006848D0"/>
    <w:rsid w:val="00690761"/>
    <w:rsid w:val="006B1B06"/>
    <w:rsid w:val="006C0291"/>
    <w:rsid w:val="006F09F9"/>
    <w:rsid w:val="00714FB2"/>
    <w:rsid w:val="0072463A"/>
    <w:rsid w:val="00735062"/>
    <w:rsid w:val="0076622B"/>
    <w:rsid w:val="00773F09"/>
    <w:rsid w:val="00797098"/>
    <w:rsid w:val="007D46B2"/>
    <w:rsid w:val="00833725"/>
    <w:rsid w:val="008801DE"/>
    <w:rsid w:val="00890C60"/>
    <w:rsid w:val="0089607E"/>
    <w:rsid w:val="00906798"/>
    <w:rsid w:val="00920671"/>
    <w:rsid w:val="00957BE9"/>
    <w:rsid w:val="00980DC1"/>
    <w:rsid w:val="00A03B88"/>
    <w:rsid w:val="00A069CC"/>
    <w:rsid w:val="00A32892"/>
    <w:rsid w:val="00A46D38"/>
    <w:rsid w:val="00A62F4C"/>
    <w:rsid w:val="00A72C01"/>
    <w:rsid w:val="00A7665E"/>
    <w:rsid w:val="00A94034"/>
    <w:rsid w:val="00AA0537"/>
    <w:rsid w:val="00B00E48"/>
    <w:rsid w:val="00B40E36"/>
    <w:rsid w:val="00B741C7"/>
    <w:rsid w:val="00B81A7B"/>
    <w:rsid w:val="00B85D20"/>
    <w:rsid w:val="00BD3241"/>
    <w:rsid w:val="00BD48C9"/>
    <w:rsid w:val="00BD7DBC"/>
    <w:rsid w:val="00BF5030"/>
    <w:rsid w:val="00CD604A"/>
    <w:rsid w:val="00CE545B"/>
    <w:rsid w:val="00D0668E"/>
    <w:rsid w:val="00D2713A"/>
    <w:rsid w:val="00D5648B"/>
    <w:rsid w:val="00D62250"/>
    <w:rsid w:val="00D65D29"/>
    <w:rsid w:val="00DA3AAE"/>
    <w:rsid w:val="00DB1EE6"/>
    <w:rsid w:val="00E10E3D"/>
    <w:rsid w:val="00E21837"/>
    <w:rsid w:val="00E50BC3"/>
    <w:rsid w:val="00E50BFB"/>
    <w:rsid w:val="00E641D0"/>
    <w:rsid w:val="00EA127F"/>
    <w:rsid w:val="00EB29B9"/>
    <w:rsid w:val="00EE71F3"/>
    <w:rsid w:val="00F67F39"/>
    <w:rsid w:val="00FB5E88"/>
    <w:rsid w:val="00FC4AC3"/>
    <w:rsid w:val="00FD439D"/>
    <w:rsid w:val="00FD4EFA"/>
    <w:rsid w:val="00FD5B19"/>
    <w:rsid w:val="00FF1C64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7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95F8D"/>
  </w:style>
  <w:style w:type="paragraph" w:styleId="a5">
    <w:name w:val="List Paragraph"/>
    <w:basedOn w:val="a"/>
    <w:uiPriority w:val="34"/>
    <w:qFormat/>
    <w:rsid w:val="007D46B2"/>
    <w:pPr>
      <w:ind w:left="720"/>
      <w:contextualSpacing/>
    </w:pPr>
  </w:style>
  <w:style w:type="character" w:customStyle="1" w:styleId="c1">
    <w:name w:val="c1"/>
    <w:basedOn w:val="a0"/>
    <w:rsid w:val="00714FB2"/>
  </w:style>
  <w:style w:type="character" w:customStyle="1" w:styleId="extended-textfull">
    <w:name w:val="extended-text__full"/>
    <w:basedOn w:val="a0"/>
    <w:rsid w:val="00A46D38"/>
  </w:style>
  <w:style w:type="character" w:customStyle="1" w:styleId="4">
    <w:name w:val="Основной текст (4)_"/>
    <w:basedOn w:val="a0"/>
    <w:link w:val="40"/>
    <w:locked/>
    <w:rsid w:val="00BD7D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7DBC"/>
    <w:pPr>
      <w:widowControl w:val="0"/>
      <w:shd w:val="clear" w:color="auto" w:fill="FFFFFF"/>
      <w:spacing w:after="0" w:line="48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BD7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DBC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4pt">
    <w:name w:val="Основной текст (4) + 14 pt"/>
    <w:aliases w:val="Курсив"/>
    <w:basedOn w:val="4"/>
    <w:rsid w:val="00BD7D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68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a8"/>
    <w:locked/>
    <w:rsid w:val="007662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662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FD5B1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D5B19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FD5B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D5B19"/>
    <w:pPr>
      <w:widowControl w:val="0"/>
      <w:shd w:val="clear" w:color="auto" w:fill="FFFFFF"/>
      <w:spacing w:after="0" w:line="482" w:lineRule="exact"/>
      <w:ind w:firstLine="6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FD5B1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B19"/>
    <w:pPr>
      <w:widowControl w:val="0"/>
      <w:shd w:val="clear" w:color="auto" w:fill="FFFFFF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FD5B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FD5B19"/>
    <w:pPr>
      <w:widowControl w:val="0"/>
      <w:shd w:val="clear" w:color="auto" w:fill="FFFFFF"/>
      <w:spacing w:after="0" w:line="48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"/>
    <w:rsid w:val="00FD5B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alibri">
    <w:name w:val="Колонтитул + Calibri"/>
    <w:aliases w:val="Полужирный"/>
    <w:basedOn w:val="2"/>
    <w:rsid w:val="00FD5B19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FD5B1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940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40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40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40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40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7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95F8D"/>
  </w:style>
  <w:style w:type="paragraph" w:styleId="a5">
    <w:name w:val="List Paragraph"/>
    <w:basedOn w:val="a"/>
    <w:uiPriority w:val="34"/>
    <w:qFormat/>
    <w:rsid w:val="007D46B2"/>
    <w:pPr>
      <w:ind w:left="720"/>
      <w:contextualSpacing/>
    </w:pPr>
  </w:style>
  <w:style w:type="character" w:customStyle="1" w:styleId="c1">
    <w:name w:val="c1"/>
    <w:basedOn w:val="a0"/>
    <w:rsid w:val="00714FB2"/>
  </w:style>
  <w:style w:type="character" w:customStyle="1" w:styleId="extended-textfull">
    <w:name w:val="extended-text__full"/>
    <w:basedOn w:val="a0"/>
    <w:rsid w:val="00A46D38"/>
  </w:style>
  <w:style w:type="character" w:customStyle="1" w:styleId="4">
    <w:name w:val="Основной текст (4)_"/>
    <w:basedOn w:val="a0"/>
    <w:link w:val="40"/>
    <w:locked/>
    <w:rsid w:val="00BD7D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7DBC"/>
    <w:pPr>
      <w:widowControl w:val="0"/>
      <w:shd w:val="clear" w:color="auto" w:fill="FFFFFF"/>
      <w:spacing w:after="0" w:line="48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BD7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DBC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4pt">
    <w:name w:val="Основной текст (4) + 14 pt"/>
    <w:aliases w:val="Курсив"/>
    <w:basedOn w:val="4"/>
    <w:rsid w:val="00BD7D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68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a8"/>
    <w:locked/>
    <w:rsid w:val="007662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662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FD5B1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D5B19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FD5B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D5B19"/>
    <w:pPr>
      <w:widowControl w:val="0"/>
      <w:shd w:val="clear" w:color="auto" w:fill="FFFFFF"/>
      <w:spacing w:after="0" w:line="482" w:lineRule="exact"/>
      <w:ind w:firstLine="6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FD5B1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B19"/>
    <w:pPr>
      <w:widowControl w:val="0"/>
      <w:shd w:val="clear" w:color="auto" w:fill="FFFFFF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FD5B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FD5B19"/>
    <w:pPr>
      <w:widowControl w:val="0"/>
      <w:shd w:val="clear" w:color="auto" w:fill="FFFFFF"/>
      <w:spacing w:after="0" w:line="48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"/>
    <w:rsid w:val="00FD5B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alibri">
    <w:name w:val="Колонтитул + Calibri"/>
    <w:aliases w:val="Полужирный"/>
    <w:basedOn w:val="2"/>
    <w:rsid w:val="00FD5B19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FD5B1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940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40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40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40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4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33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kabinet10a</dc:creator>
  <cp:lastModifiedBy>Ильева Елена Михайловна</cp:lastModifiedBy>
  <cp:revision>18</cp:revision>
  <dcterms:created xsi:type="dcterms:W3CDTF">2018-05-21T15:03:00Z</dcterms:created>
  <dcterms:modified xsi:type="dcterms:W3CDTF">2018-06-14T12:33:00Z</dcterms:modified>
</cp:coreProperties>
</file>